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55D86A" w14:textId="10115944" w:rsidR="00172360" w:rsidRDefault="003B37C6" w:rsidP="002E6849">
      <w:pPr>
        <w:tabs>
          <w:tab w:val="left" w:pos="2400"/>
          <w:tab w:val="left" w:pos="692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 w:rsidRPr="00172360"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69C8D" wp14:editId="23E7807D">
                <wp:simplePos x="0" y="0"/>
                <wp:positionH relativeFrom="column">
                  <wp:posOffset>753110</wp:posOffset>
                </wp:positionH>
                <wp:positionV relativeFrom="paragraph">
                  <wp:posOffset>-267335</wp:posOffset>
                </wp:positionV>
                <wp:extent cx="1590040" cy="148653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2B0AF" w14:textId="0C008630" w:rsidR="00172360" w:rsidRDefault="001723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829B1" wp14:editId="07B26B69">
                                  <wp:extent cx="1414715" cy="1224501"/>
                                  <wp:effectExtent l="0" t="0" r="0" b="0"/>
                                  <wp:docPr id="5" name="Рисунок 5" descr="https://static10.tgstat.ru/channels/_0/ca/cab9d2db73648c24a142c1d8df07c28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static10.tgstat.ru/channels/_0/ca/cab9d2db73648c24a142c1d8df07c28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715" cy="1224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.3pt;margin-top:-21.05pt;width:125.2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" stroked="f">
                <v:textbox>
                  <w:txbxContent>
                    <w:p w14:paraId="2F32B0AF" w14:textId="0C008630" w:rsidR="00172360" w:rsidRDefault="00172360">
                      <w:r>
                        <w:rPr>
                          <w:noProof/>
                        </w:rPr>
                        <w:drawing>
                          <wp:inline distT="0" distB="0" distL="0" distR="0" wp14:anchorId="77D829B1" wp14:editId="07B26B69">
                            <wp:extent cx="1414715" cy="1224501"/>
                            <wp:effectExtent l="0" t="0" r="0" b="0"/>
                            <wp:docPr id="5" name="Рисунок 5" descr="https://static10.tgstat.ru/channels/_0/ca/cab9d2db73648c24a142c1d8df07c28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static10.tgstat.ru/channels/_0/ca/cab9d2db73648c24a142c1d8df07c28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715" cy="1224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1ACE" w:rsidRPr="009256DF">
        <w:rPr>
          <w:rFonts w:ascii="Times New Roman" w:hAnsi="Times New Roman"/>
          <w:b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0DE75072" wp14:editId="049A50C9">
            <wp:simplePos x="0" y="0"/>
            <wp:positionH relativeFrom="column">
              <wp:posOffset>2409825</wp:posOffset>
            </wp:positionH>
            <wp:positionV relativeFrom="paragraph">
              <wp:posOffset>1270</wp:posOffset>
            </wp:positionV>
            <wp:extent cx="1244600" cy="820420"/>
            <wp:effectExtent l="0" t="0" r="0" b="0"/>
            <wp:wrapNone/>
            <wp:docPr id="2" name="Рисунок 2" descr="Логотип УрГУП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УрГУПС-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360"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87CC5A" wp14:editId="48604FB9">
            <wp:simplePos x="0" y="0"/>
            <wp:positionH relativeFrom="column">
              <wp:posOffset>3874135</wp:posOffset>
            </wp:positionH>
            <wp:positionV relativeFrom="paragraph">
              <wp:posOffset>3810</wp:posOffset>
            </wp:positionV>
            <wp:extent cx="891540" cy="715645"/>
            <wp:effectExtent l="0" t="0" r="3810" b="8255"/>
            <wp:wrapNone/>
            <wp:docPr id="3" name="Рисунок 3" descr="C:\Users\vchirkova\Desktop\НТК_RTT_2021\logo_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chirkova\Desktop\НТК_RTT_2021\logo_RA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360"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w:t xml:space="preserve">                                                                                           </w:t>
      </w:r>
      <w:r w:rsidR="00172360">
        <w:rPr>
          <w:rFonts w:ascii="Times New Roman" w:hAnsi="Times New Roman"/>
          <w:b/>
          <w:bCs/>
          <w:iCs/>
          <w:noProof/>
          <w:color w:val="404040" w:themeColor="text1" w:themeTint="BF"/>
          <w:sz w:val="28"/>
          <w:szCs w:val="28"/>
        </w:rPr>
        <w:drawing>
          <wp:inline distT="0" distB="0" distL="0" distR="0" wp14:anchorId="2C0FFB96" wp14:editId="5DF39761">
            <wp:extent cx="1065475" cy="61469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76" cy="61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5C2BCE" w14:textId="09B761C4" w:rsidR="00172360" w:rsidRDefault="00172360" w:rsidP="002E6849">
      <w:pPr>
        <w:tabs>
          <w:tab w:val="left" w:pos="2400"/>
          <w:tab w:val="left" w:pos="692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</w:p>
    <w:p w14:paraId="4B6288B1" w14:textId="6A462181" w:rsidR="00730018" w:rsidRDefault="00730018" w:rsidP="002E6849">
      <w:pPr>
        <w:tabs>
          <w:tab w:val="left" w:pos="2400"/>
          <w:tab w:val="left" w:pos="692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</w:p>
    <w:p w14:paraId="47E1ED5D" w14:textId="2BA92B3A" w:rsidR="00EA2F0B" w:rsidRDefault="002923FB" w:rsidP="008447CE">
      <w:pPr>
        <w:tabs>
          <w:tab w:val="left" w:pos="2400"/>
        </w:tabs>
        <w:spacing w:after="0" w:line="240" w:lineRule="auto"/>
        <w:ind w:left="1843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 xml:space="preserve">                                                                                      </w:t>
      </w:r>
    </w:p>
    <w:p w14:paraId="6C1D66D4" w14:textId="283E4D8E" w:rsidR="00F63240" w:rsidRDefault="002E6849" w:rsidP="003C7D4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МЕЖДУНАРОДН</w:t>
      </w:r>
      <w:r w:rsidR="00B51257"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АЯ НАУЧНО-ПРАКТ</w:t>
      </w:r>
      <w:r w:rsidR="007C4CC8" w:rsidRPr="00433A49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</w:rPr>
        <w:t>ИЧЕСКАЯ КОНФЕРЕНЦИЯ</w:t>
      </w:r>
    </w:p>
    <w:p w14:paraId="28FBD30D" w14:textId="77777777" w:rsidR="0044783E" w:rsidRDefault="002E6849" w:rsidP="003C7D4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2E6849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«Исследование и развитие рельсового и автомобильного транспорта» / </w:t>
      </w:r>
    </w:p>
    <w:p w14:paraId="6F00522B" w14:textId="35E3287C" w:rsidR="002E6849" w:rsidRPr="0044783E" w:rsidRDefault="002E6849" w:rsidP="003C7D4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</w:pPr>
      <w:r w:rsidRPr="0044783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>Research and Development of rail and auto transport (</w:t>
      </w:r>
      <w:proofErr w:type="spellStart"/>
      <w:r w:rsidRPr="0044783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>RnD</w:t>
      </w:r>
      <w:proofErr w:type="spellEnd"/>
      <w:r w:rsidRPr="0044783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 xml:space="preserve"> </w:t>
      </w:r>
      <w:proofErr w:type="spellStart"/>
      <w:r w:rsidRPr="0044783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>R</w:t>
      </w:r>
      <w:r w:rsidR="00AD1AC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>n</w:t>
      </w:r>
      <w:r w:rsidRPr="0044783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>AT</w:t>
      </w:r>
      <w:proofErr w:type="spellEnd"/>
      <w:r w:rsidRPr="0044783E">
        <w:rPr>
          <w:rFonts w:ascii="Times New Roman" w:hAnsi="Times New Roman"/>
          <w:b/>
          <w:bCs/>
          <w:iCs/>
          <w:color w:val="FF0000"/>
          <w:sz w:val="28"/>
          <w:szCs w:val="28"/>
          <w:lang w:val="en-US"/>
        </w:rPr>
        <w:t xml:space="preserve"> 2024)</w:t>
      </w:r>
    </w:p>
    <w:p w14:paraId="5AB870AE" w14:textId="50D95334" w:rsidR="007C4CC8" w:rsidRPr="00DA1C2B" w:rsidRDefault="00816CEE" w:rsidP="00813686">
      <w:pPr>
        <w:spacing w:after="0" w:line="240" w:lineRule="auto"/>
        <w:jc w:val="center"/>
        <w:rPr>
          <w:sz w:val="20"/>
          <w:lang w:val="en-US"/>
        </w:rPr>
      </w:pPr>
      <w:r>
        <w:rPr>
          <w:noProof/>
          <w:sz w:val="20"/>
        </w:rPr>
        <w:pict w14:anchorId="448ECFC5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279EFFA1" w14:textId="77777777" w:rsidR="00516198" w:rsidRPr="00516198" w:rsidRDefault="00516198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70C7B027" w14:textId="77777777"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00CF6">
        <w:rPr>
          <w:rFonts w:ascii="Times New Roman" w:hAnsi="Times New Roman"/>
          <w:b/>
          <w:bCs/>
          <w:color w:val="FF0000"/>
          <w:sz w:val="28"/>
          <w:szCs w:val="28"/>
        </w:rPr>
        <w:t>Уважаемые коллеги!</w:t>
      </w:r>
    </w:p>
    <w:p w14:paraId="0376D7BF" w14:textId="07320423" w:rsidR="00516198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0CF6">
        <w:rPr>
          <w:rFonts w:ascii="Times New Roman" w:hAnsi="Times New Roman"/>
          <w:b/>
          <w:bCs/>
          <w:sz w:val="28"/>
          <w:szCs w:val="28"/>
        </w:rPr>
        <w:t>Приглашаем Ва</w:t>
      </w:r>
      <w:r>
        <w:rPr>
          <w:rFonts w:ascii="Times New Roman" w:hAnsi="Times New Roman"/>
          <w:b/>
          <w:bCs/>
          <w:sz w:val="28"/>
          <w:szCs w:val="28"/>
        </w:rPr>
        <w:t xml:space="preserve">с принять участие </w:t>
      </w:r>
      <w:proofErr w:type="gramStart"/>
      <w:r w:rsidR="00576818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C623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18D3">
        <w:rPr>
          <w:rFonts w:ascii="Times New Roman" w:hAnsi="Times New Roman"/>
          <w:b/>
          <w:bCs/>
          <w:sz w:val="28"/>
          <w:szCs w:val="28"/>
        </w:rPr>
        <w:t>Международн</w:t>
      </w:r>
      <w:r w:rsidR="00C623CE">
        <w:rPr>
          <w:rFonts w:ascii="Times New Roman" w:hAnsi="Times New Roman"/>
          <w:b/>
          <w:bCs/>
          <w:sz w:val="28"/>
          <w:szCs w:val="28"/>
        </w:rPr>
        <w:t xml:space="preserve">ой </w:t>
      </w:r>
      <w:r w:rsidR="00B51257">
        <w:rPr>
          <w:rFonts w:ascii="Times New Roman" w:hAnsi="Times New Roman"/>
          <w:b/>
          <w:bCs/>
          <w:sz w:val="28"/>
          <w:szCs w:val="28"/>
        </w:rPr>
        <w:t>НП</w:t>
      </w:r>
      <w:r w:rsidR="00D00F97">
        <w:rPr>
          <w:rFonts w:ascii="Times New Roman" w:hAnsi="Times New Roman"/>
          <w:b/>
          <w:bCs/>
          <w:sz w:val="28"/>
          <w:szCs w:val="28"/>
        </w:rPr>
        <w:t>К</w:t>
      </w:r>
      <w:r w:rsidR="00B512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BDCC6B" w14:textId="0B14D770" w:rsidR="007C4CC8" w:rsidRDefault="00B51257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C818D3" w:rsidRPr="00C818D3">
        <w:rPr>
          <w:rFonts w:ascii="Times New Roman" w:hAnsi="Times New Roman"/>
          <w:b/>
          <w:bCs/>
          <w:sz w:val="28"/>
          <w:szCs w:val="28"/>
        </w:rPr>
        <w:t>Исследование и развитие рельсового и автомобильного транспорта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4204F435" w14:textId="17F91580" w:rsidR="00CC6905" w:rsidRPr="00CC6905" w:rsidRDefault="00C818D3" w:rsidP="007C4CC8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22-23</w:t>
      </w:r>
      <w:r w:rsidR="00491C87">
        <w:rPr>
          <w:rFonts w:ascii="Times New Roman" w:hAnsi="Times New Roman"/>
          <w:b/>
          <w:bCs/>
          <w:color w:val="FF0000"/>
          <w:sz w:val="28"/>
          <w:szCs w:val="28"/>
        </w:rPr>
        <w:t xml:space="preserve"> мая</w:t>
      </w:r>
      <w:r w:rsidR="007C4CC8" w:rsidRPr="00CC690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D06550" w:rsidRPr="00CC6905">
        <w:rPr>
          <w:rFonts w:ascii="Times New Roman" w:hAnsi="Times New Roman"/>
          <w:b/>
          <w:bCs/>
          <w:color w:val="FF0000"/>
          <w:sz w:val="28"/>
          <w:szCs w:val="28"/>
        </w:rPr>
        <w:t>202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 w:rsidR="00C623CE">
        <w:rPr>
          <w:rFonts w:ascii="Times New Roman" w:hAnsi="Times New Roman"/>
          <w:b/>
          <w:bCs/>
          <w:color w:val="FF0000"/>
          <w:sz w:val="28"/>
          <w:szCs w:val="28"/>
        </w:rPr>
        <w:t xml:space="preserve"> года</w:t>
      </w:r>
      <w:r w:rsidR="007C4CC8" w:rsidRPr="00CC690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14:paraId="5383386E" w14:textId="53195BC3" w:rsidR="007C4CC8" w:rsidRPr="00200CF6" w:rsidRDefault="007C4CC8" w:rsidP="007C4C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726A">
        <w:rPr>
          <w:rFonts w:ascii="Times New Roman" w:hAnsi="Times New Roman"/>
          <w:b/>
          <w:bCs/>
          <w:sz w:val="28"/>
          <w:szCs w:val="28"/>
        </w:rPr>
        <w:t xml:space="preserve">Екатеринбург, </w:t>
      </w:r>
      <w:proofErr w:type="spellStart"/>
      <w:r w:rsidRPr="0068726A">
        <w:rPr>
          <w:rFonts w:ascii="Times New Roman" w:hAnsi="Times New Roman"/>
          <w:b/>
          <w:bCs/>
          <w:sz w:val="28"/>
          <w:szCs w:val="28"/>
        </w:rPr>
        <w:t>УрГУПС</w:t>
      </w:r>
      <w:proofErr w:type="spellEnd"/>
    </w:p>
    <w:p w14:paraId="6C18B24B" w14:textId="77777777" w:rsidR="007C4CC8" w:rsidRDefault="007C4CC8" w:rsidP="007C4CC8">
      <w:pPr>
        <w:spacing w:after="0" w:line="240" w:lineRule="auto"/>
        <w:ind w:left="1843"/>
        <w:jc w:val="center"/>
        <w:rPr>
          <w:rFonts w:ascii="Times New Roman" w:hAnsi="Times New Roman"/>
          <w:b/>
          <w:bCs/>
          <w:iCs/>
          <w:color w:val="404040" w:themeColor="text1" w:themeTint="BF"/>
        </w:rPr>
      </w:pPr>
    </w:p>
    <w:p w14:paraId="72F92D6B" w14:textId="3C59D5D8" w:rsidR="00B9530A" w:rsidRDefault="00EB6BB3" w:rsidP="007C4CC8">
      <w:pPr>
        <w:spacing w:after="0" w:line="240" w:lineRule="auto"/>
        <w:jc w:val="both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="007C4CC8" w:rsidRPr="00F3717B">
        <w:rPr>
          <w:rFonts w:ascii="Times New Roman" w:hAnsi="Times New Roman"/>
          <w:b/>
          <w:bCs/>
          <w:caps/>
          <w:color w:val="C00000"/>
          <w:sz w:val="28"/>
          <w:szCs w:val="28"/>
        </w:rPr>
        <w:t>ОРГАНИЗАТОРЫ:</w:t>
      </w:r>
    </w:p>
    <w:p w14:paraId="3CC37653" w14:textId="2DCCDD31" w:rsidR="007C4CC8" w:rsidRPr="005E7B47" w:rsidRDefault="007C4CC8" w:rsidP="00185C7A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3717B">
        <w:rPr>
          <w:rFonts w:ascii="Times New Roman" w:hAnsi="Times New Roman"/>
          <w:b/>
          <w:bCs/>
          <w:iCs/>
          <w:color w:val="404040" w:themeColor="text1" w:themeTint="BF"/>
          <w:sz w:val="24"/>
        </w:rPr>
        <w:t xml:space="preserve"> </w:t>
      </w:r>
      <w:r w:rsidR="00EB6BB3">
        <w:rPr>
          <w:rFonts w:ascii="Times New Roman" w:hAnsi="Times New Roman"/>
          <w:bCs/>
          <w:iCs/>
          <w:sz w:val="26"/>
          <w:szCs w:val="26"/>
        </w:rPr>
        <w:tab/>
      </w:r>
      <w:r w:rsidRPr="005E7B47">
        <w:rPr>
          <w:rFonts w:ascii="Times New Roman" w:hAnsi="Times New Roman"/>
          <w:bCs/>
          <w:iCs/>
          <w:sz w:val="26"/>
          <w:szCs w:val="26"/>
        </w:rPr>
        <w:t>Ф</w:t>
      </w:r>
      <w:r w:rsidR="002D63FC">
        <w:rPr>
          <w:rFonts w:ascii="Times New Roman" w:hAnsi="Times New Roman"/>
          <w:bCs/>
          <w:iCs/>
          <w:sz w:val="26"/>
          <w:szCs w:val="26"/>
        </w:rPr>
        <w:t xml:space="preserve">ГБОУ </w:t>
      </w:r>
      <w:proofErr w:type="gramStart"/>
      <w:r w:rsidR="002D63FC">
        <w:rPr>
          <w:rFonts w:ascii="Times New Roman" w:hAnsi="Times New Roman"/>
          <w:bCs/>
          <w:iCs/>
          <w:sz w:val="26"/>
          <w:szCs w:val="26"/>
        </w:rPr>
        <w:t>ВО</w:t>
      </w:r>
      <w:proofErr w:type="gramEnd"/>
      <w:r w:rsidR="002D63F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E7B47">
        <w:rPr>
          <w:rFonts w:ascii="Times New Roman" w:hAnsi="Times New Roman"/>
          <w:bCs/>
          <w:iCs/>
          <w:sz w:val="26"/>
          <w:szCs w:val="26"/>
        </w:rPr>
        <w:t>«Уральский государственный универ</w:t>
      </w:r>
      <w:r w:rsidR="00D00F97">
        <w:rPr>
          <w:rFonts w:ascii="Times New Roman" w:hAnsi="Times New Roman"/>
          <w:bCs/>
          <w:iCs/>
          <w:sz w:val="26"/>
          <w:szCs w:val="26"/>
        </w:rPr>
        <w:t>ситет путей сообщения» (</w:t>
      </w:r>
      <w:proofErr w:type="spellStart"/>
      <w:r w:rsidR="00D00F97">
        <w:rPr>
          <w:rFonts w:ascii="Times New Roman" w:hAnsi="Times New Roman"/>
          <w:bCs/>
          <w:iCs/>
          <w:sz w:val="26"/>
          <w:szCs w:val="26"/>
        </w:rPr>
        <w:t>УрГУПС</w:t>
      </w:r>
      <w:proofErr w:type="spellEnd"/>
      <w:r w:rsidR="00D00F97">
        <w:rPr>
          <w:rFonts w:ascii="Times New Roman" w:hAnsi="Times New Roman"/>
          <w:bCs/>
          <w:iCs/>
          <w:sz w:val="26"/>
          <w:szCs w:val="26"/>
        </w:rPr>
        <w:t>)</w:t>
      </w:r>
      <w:r w:rsidRPr="005E7B47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14:paraId="7C3D128B" w14:textId="526568F0" w:rsidR="00491C87" w:rsidRDefault="00EB6BB3" w:rsidP="00185C7A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 w:rsidR="00491C87" w:rsidRPr="00491C87">
        <w:rPr>
          <w:rFonts w:ascii="Times New Roman" w:hAnsi="Times New Roman"/>
          <w:bCs/>
          <w:iCs/>
          <w:sz w:val="26"/>
          <w:szCs w:val="26"/>
        </w:rPr>
        <w:t>Общероссийская общественная организация Российская Академия Транспорта (РАТ)</w:t>
      </w:r>
    </w:p>
    <w:p w14:paraId="49BA91F6" w14:textId="7F51348F" w:rsidR="00C818D3" w:rsidRDefault="00C818D3" w:rsidP="00185C7A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 w:rsidRPr="00C818D3">
        <w:rPr>
          <w:rFonts w:ascii="Times New Roman" w:hAnsi="Times New Roman"/>
          <w:bCs/>
          <w:iCs/>
          <w:sz w:val="26"/>
          <w:szCs w:val="26"/>
        </w:rPr>
        <w:t>ОАО «Р</w:t>
      </w:r>
      <w:r>
        <w:rPr>
          <w:rFonts w:ascii="Times New Roman" w:hAnsi="Times New Roman"/>
          <w:bCs/>
          <w:iCs/>
          <w:sz w:val="26"/>
          <w:szCs w:val="26"/>
        </w:rPr>
        <w:t>оссийские железные дороги</w:t>
      </w:r>
      <w:r w:rsidRPr="00C818D3">
        <w:rPr>
          <w:rFonts w:ascii="Times New Roman" w:hAnsi="Times New Roman"/>
          <w:bCs/>
          <w:iCs/>
          <w:sz w:val="26"/>
          <w:szCs w:val="26"/>
        </w:rPr>
        <w:t>»</w:t>
      </w:r>
      <w:r>
        <w:rPr>
          <w:rFonts w:ascii="Times New Roman" w:hAnsi="Times New Roman"/>
          <w:bCs/>
          <w:iCs/>
          <w:sz w:val="26"/>
          <w:szCs w:val="26"/>
        </w:rPr>
        <w:t xml:space="preserve"> (ОАО РЖД)</w:t>
      </w:r>
    </w:p>
    <w:p w14:paraId="32058898" w14:textId="65683029" w:rsidR="00C623CE" w:rsidRPr="00294AD7" w:rsidRDefault="00C818D3" w:rsidP="00C818D3">
      <w:pPr>
        <w:spacing w:after="0"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  <w:t>Объединение производителей железнодорожной т</w:t>
      </w:r>
      <w:r w:rsidRPr="00C818D3">
        <w:rPr>
          <w:rFonts w:ascii="Times New Roman" w:hAnsi="Times New Roman"/>
          <w:bCs/>
          <w:iCs/>
          <w:sz w:val="26"/>
          <w:szCs w:val="26"/>
        </w:rPr>
        <w:t xml:space="preserve">ехники </w:t>
      </w:r>
      <w:r>
        <w:rPr>
          <w:rFonts w:ascii="Times New Roman" w:hAnsi="Times New Roman"/>
          <w:bCs/>
          <w:iCs/>
          <w:sz w:val="26"/>
          <w:szCs w:val="26"/>
        </w:rPr>
        <w:t>(ОПЖТ)</w:t>
      </w:r>
      <w:r w:rsidR="00EB6BB3">
        <w:rPr>
          <w:rFonts w:ascii="Times New Roman" w:hAnsi="Times New Roman"/>
          <w:bCs/>
          <w:iCs/>
          <w:sz w:val="26"/>
          <w:szCs w:val="26"/>
        </w:rPr>
        <w:tab/>
      </w:r>
    </w:p>
    <w:p w14:paraId="11645AD1" w14:textId="50222D7F" w:rsidR="007C4CC8" w:rsidRDefault="00EB6BB3" w:rsidP="007C4CC8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="001C52CD">
        <w:rPr>
          <w:rFonts w:ascii="Times New Roman" w:hAnsi="Times New Roman"/>
          <w:b/>
          <w:bCs/>
          <w:caps/>
          <w:color w:val="C00000"/>
          <w:sz w:val="28"/>
          <w:szCs w:val="28"/>
        </w:rPr>
        <w:t>ПРОГРАММНЫЙ</w:t>
      </w:r>
      <w:r w:rsidR="007C4CC8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7C4CC8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7C4CC8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14:paraId="4907169E" w14:textId="3BCD7507" w:rsidR="00483E36" w:rsidRDefault="00483E36" w:rsidP="00483E3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483E36">
        <w:rPr>
          <w:rFonts w:ascii="Times New Roman" w:hAnsi="Times New Roman"/>
          <w:b/>
          <w:sz w:val="28"/>
          <w:szCs w:val="24"/>
        </w:rPr>
        <w:t>Мишарин А.С.</w:t>
      </w:r>
      <w:r w:rsidRPr="00483E3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483E36">
        <w:rPr>
          <w:rFonts w:ascii="Times New Roman" w:hAnsi="Times New Roman"/>
          <w:sz w:val="28"/>
          <w:szCs w:val="24"/>
        </w:rPr>
        <w:t>доктор технических наук</w:t>
      </w:r>
      <w:r>
        <w:rPr>
          <w:rFonts w:ascii="Times New Roman" w:hAnsi="Times New Roman"/>
          <w:sz w:val="28"/>
          <w:szCs w:val="24"/>
        </w:rPr>
        <w:t xml:space="preserve">, </w:t>
      </w:r>
      <w:r w:rsidRPr="00483E36">
        <w:rPr>
          <w:rFonts w:ascii="Times New Roman" w:hAnsi="Times New Roman"/>
          <w:sz w:val="28"/>
          <w:szCs w:val="24"/>
        </w:rPr>
        <w:t xml:space="preserve"> председатель совета директоров </w:t>
      </w:r>
      <w:r w:rsidR="00E828D2">
        <w:rPr>
          <w:rFonts w:ascii="Times New Roman" w:hAnsi="Times New Roman"/>
          <w:sz w:val="28"/>
          <w:szCs w:val="24"/>
        </w:rPr>
        <w:t>холдинга «Синара</w:t>
      </w:r>
      <w:r>
        <w:rPr>
          <w:rFonts w:ascii="Times New Roman" w:hAnsi="Times New Roman"/>
          <w:sz w:val="28"/>
          <w:szCs w:val="24"/>
        </w:rPr>
        <w:t xml:space="preserve"> </w:t>
      </w:r>
      <w:r w:rsidR="00E828D2" w:rsidRPr="00E828D2">
        <w:rPr>
          <w:rFonts w:ascii="Times New Roman" w:hAnsi="Times New Roman"/>
          <w:sz w:val="28"/>
          <w:szCs w:val="24"/>
        </w:rPr>
        <w:t>–</w:t>
      </w:r>
      <w:r w:rsidR="00E828D2">
        <w:rPr>
          <w:rFonts w:ascii="Times New Roman" w:hAnsi="Times New Roman"/>
          <w:sz w:val="28"/>
          <w:szCs w:val="24"/>
        </w:rPr>
        <w:t xml:space="preserve"> </w:t>
      </w:r>
      <w:r w:rsidRPr="00483E36">
        <w:rPr>
          <w:rFonts w:ascii="Times New Roman" w:hAnsi="Times New Roman"/>
          <w:sz w:val="28"/>
          <w:szCs w:val="24"/>
        </w:rPr>
        <w:t>Транспортные Машины»</w:t>
      </w:r>
      <w:r>
        <w:rPr>
          <w:rFonts w:ascii="Times New Roman" w:hAnsi="Times New Roman"/>
          <w:sz w:val="28"/>
          <w:szCs w:val="24"/>
        </w:rPr>
        <w:t xml:space="preserve">, </w:t>
      </w:r>
      <w:r w:rsidR="00587BB6">
        <w:rPr>
          <w:rFonts w:ascii="Times New Roman" w:hAnsi="Times New Roman"/>
          <w:sz w:val="28"/>
          <w:szCs w:val="24"/>
        </w:rPr>
        <w:t>президент Российской академии транспорта</w:t>
      </w:r>
      <w:r w:rsidRPr="00483E36">
        <w:rPr>
          <w:rFonts w:ascii="Times New Roman" w:hAnsi="Times New Roman"/>
          <w:sz w:val="28"/>
          <w:szCs w:val="24"/>
        </w:rPr>
        <w:t>;</w:t>
      </w:r>
    </w:p>
    <w:p w14:paraId="282EE9A7" w14:textId="72131C89" w:rsidR="00E828D2" w:rsidRDefault="008B3DD8" w:rsidP="00E828D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8B3DD8">
        <w:rPr>
          <w:rFonts w:ascii="Times New Roman" w:hAnsi="Times New Roman"/>
          <w:b/>
          <w:sz w:val="28"/>
          <w:szCs w:val="24"/>
        </w:rPr>
        <w:t>Гапанович В.А.</w:t>
      </w:r>
      <w:r w:rsidR="00E828D2" w:rsidRPr="00E828D2">
        <w:t xml:space="preserve"> </w:t>
      </w:r>
      <w:r w:rsidR="00E828D2" w:rsidRPr="00E828D2">
        <w:rPr>
          <w:rFonts w:ascii="Times New Roman" w:hAnsi="Times New Roman"/>
          <w:sz w:val="28"/>
          <w:szCs w:val="24"/>
        </w:rPr>
        <w:t xml:space="preserve">– </w:t>
      </w:r>
      <w:r w:rsidR="003B37C6">
        <w:rPr>
          <w:rFonts w:ascii="Times New Roman" w:hAnsi="Times New Roman"/>
          <w:sz w:val="28"/>
          <w:szCs w:val="24"/>
        </w:rPr>
        <w:t>кандидат технических наук, п</w:t>
      </w:r>
      <w:r w:rsidR="00E828D2">
        <w:rPr>
          <w:rFonts w:ascii="Times New Roman" w:hAnsi="Times New Roman"/>
          <w:sz w:val="28"/>
          <w:szCs w:val="24"/>
        </w:rPr>
        <w:t>резидент НП ОПЖТ,</w:t>
      </w:r>
      <w:r w:rsidR="00E828D2" w:rsidRPr="00E828D2">
        <w:t xml:space="preserve"> </w:t>
      </w:r>
      <w:r w:rsidR="00E828D2" w:rsidRPr="00E828D2">
        <w:rPr>
          <w:rFonts w:ascii="Times New Roman" w:hAnsi="Times New Roman"/>
          <w:sz w:val="28"/>
          <w:szCs w:val="24"/>
        </w:rPr>
        <w:t>с</w:t>
      </w:r>
      <w:r w:rsidR="00E828D2">
        <w:rPr>
          <w:rFonts w:ascii="Times New Roman" w:hAnsi="Times New Roman"/>
          <w:sz w:val="28"/>
          <w:szCs w:val="24"/>
        </w:rPr>
        <w:t>тарший советник президента ОАО «РЖД»;</w:t>
      </w:r>
    </w:p>
    <w:p w14:paraId="64405436" w14:textId="0CF176C2" w:rsidR="00491C87" w:rsidRDefault="00491C87" w:rsidP="00E828D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7E5C9E">
        <w:rPr>
          <w:rFonts w:ascii="Times New Roman" w:hAnsi="Times New Roman"/>
          <w:b/>
          <w:sz w:val="28"/>
          <w:szCs w:val="24"/>
        </w:rPr>
        <w:t xml:space="preserve">Галкин </w:t>
      </w:r>
      <w:r w:rsidR="00576818">
        <w:rPr>
          <w:rFonts w:ascii="Times New Roman" w:hAnsi="Times New Roman"/>
          <w:b/>
          <w:sz w:val="28"/>
          <w:szCs w:val="24"/>
        </w:rPr>
        <w:t>А.</w:t>
      </w:r>
      <w:r w:rsidRPr="007E5C9E">
        <w:rPr>
          <w:rFonts w:ascii="Times New Roman" w:hAnsi="Times New Roman"/>
          <w:b/>
          <w:sz w:val="28"/>
          <w:szCs w:val="24"/>
        </w:rPr>
        <w:t>Г.</w:t>
      </w:r>
      <w:r>
        <w:rPr>
          <w:rFonts w:ascii="Times New Roman" w:hAnsi="Times New Roman"/>
          <w:sz w:val="28"/>
          <w:szCs w:val="24"/>
        </w:rPr>
        <w:t xml:space="preserve"> – доктор технических наук, профессор, ректор </w:t>
      </w:r>
      <w:proofErr w:type="spellStart"/>
      <w:r>
        <w:rPr>
          <w:rFonts w:ascii="Times New Roman" w:hAnsi="Times New Roman"/>
          <w:sz w:val="28"/>
          <w:szCs w:val="24"/>
        </w:rPr>
        <w:t>УрГУПС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r w:rsidR="00576818">
        <w:rPr>
          <w:rFonts w:ascii="Times New Roman" w:hAnsi="Times New Roman"/>
          <w:sz w:val="28"/>
          <w:szCs w:val="24"/>
        </w:rPr>
        <w:t>председатель Уральского отделения</w:t>
      </w:r>
      <w:r>
        <w:rPr>
          <w:rFonts w:ascii="Times New Roman" w:hAnsi="Times New Roman"/>
          <w:sz w:val="28"/>
          <w:szCs w:val="24"/>
        </w:rPr>
        <w:t xml:space="preserve"> РАТ;</w:t>
      </w:r>
    </w:p>
    <w:p w14:paraId="12EB96F4" w14:textId="0558B978" w:rsidR="00491C87" w:rsidRDefault="00EB6BB3" w:rsidP="003B37C6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="00483E36" w:rsidRPr="00483E36">
        <w:rPr>
          <w:rFonts w:ascii="Times New Roman" w:hAnsi="Times New Roman"/>
          <w:b/>
          <w:sz w:val="28"/>
          <w:szCs w:val="24"/>
        </w:rPr>
        <w:t>Бурцев П.В.</w:t>
      </w:r>
      <w:r w:rsidR="00491C87">
        <w:rPr>
          <w:rFonts w:ascii="Times New Roman" w:hAnsi="Times New Roman"/>
          <w:sz w:val="28"/>
          <w:szCs w:val="24"/>
        </w:rPr>
        <w:t xml:space="preserve"> – </w:t>
      </w:r>
      <w:r w:rsidR="003B37C6" w:rsidRPr="003B37C6">
        <w:rPr>
          <w:rFonts w:ascii="Times New Roman" w:hAnsi="Times New Roman"/>
          <w:sz w:val="28"/>
          <w:szCs w:val="24"/>
        </w:rPr>
        <w:t>кандидат социологических наук</w:t>
      </w:r>
      <w:r w:rsidR="003B37C6">
        <w:rPr>
          <w:rFonts w:ascii="Times New Roman" w:hAnsi="Times New Roman"/>
          <w:sz w:val="28"/>
          <w:szCs w:val="24"/>
        </w:rPr>
        <w:t xml:space="preserve">, </w:t>
      </w:r>
      <w:r w:rsidR="00491C87">
        <w:rPr>
          <w:rFonts w:ascii="Times New Roman" w:hAnsi="Times New Roman"/>
          <w:sz w:val="28"/>
          <w:szCs w:val="24"/>
        </w:rPr>
        <w:t xml:space="preserve">начальник </w:t>
      </w:r>
      <w:r w:rsidR="00491C87" w:rsidRPr="0096345D">
        <w:rPr>
          <w:rFonts w:ascii="Times New Roman" w:hAnsi="Times New Roman"/>
          <w:sz w:val="28"/>
          <w:szCs w:val="24"/>
        </w:rPr>
        <w:t>Свердловской железной дороги</w:t>
      </w:r>
      <w:r w:rsidR="00491C87">
        <w:rPr>
          <w:rFonts w:ascii="Times New Roman" w:hAnsi="Times New Roman"/>
          <w:sz w:val="28"/>
          <w:szCs w:val="24"/>
        </w:rPr>
        <w:t xml:space="preserve"> – филиала ОАО </w:t>
      </w:r>
      <w:r>
        <w:rPr>
          <w:rFonts w:ascii="Times New Roman" w:hAnsi="Times New Roman"/>
          <w:sz w:val="28"/>
          <w:szCs w:val="24"/>
        </w:rPr>
        <w:tab/>
      </w:r>
      <w:r w:rsidR="00576818">
        <w:rPr>
          <w:rFonts w:ascii="Times New Roman" w:hAnsi="Times New Roman"/>
          <w:sz w:val="28"/>
          <w:szCs w:val="24"/>
        </w:rPr>
        <w:t>«РЖД»</w:t>
      </w:r>
      <w:r w:rsidR="0014220A">
        <w:rPr>
          <w:rFonts w:ascii="Times New Roman" w:hAnsi="Times New Roman"/>
          <w:sz w:val="28"/>
          <w:szCs w:val="24"/>
        </w:rPr>
        <w:t>.</w:t>
      </w:r>
    </w:p>
    <w:p w14:paraId="3F9546F7" w14:textId="30871395" w:rsidR="00C623CE" w:rsidRDefault="00EB6BB3" w:rsidP="00491C87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</w:p>
    <w:p w14:paraId="023E56EF" w14:textId="7B3CFB6D" w:rsidR="001C52CD" w:rsidRDefault="008048BE" w:rsidP="001C52CD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  <w:r w:rsidR="001C52CD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Организационный </w:t>
      </w:r>
      <w:r w:rsidR="001C52CD">
        <w:rPr>
          <w:rFonts w:ascii="Times New Roman" w:hAnsi="Times New Roman"/>
          <w:b/>
          <w:bCs/>
          <w:caps/>
          <w:color w:val="C00000"/>
          <w:sz w:val="28"/>
          <w:szCs w:val="28"/>
        </w:rPr>
        <w:t xml:space="preserve"> </w:t>
      </w:r>
      <w:r w:rsidR="001C52CD" w:rsidRPr="00F11A71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комитет</w:t>
      </w:r>
    </w:p>
    <w:p w14:paraId="1EB1268B" w14:textId="78C64E2F" w:rsidR="007C4CC8" w:rsidRDefault="008048BE" w:rsidP="001070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ab/>
      </w:r>
      <w:r w:rsidR="007C4CC8" w:rsidRPr="007E5C9E">
        <w:rPr>
          <w:rFonts w:ascii="Times New Roman" w:hAnsi="Times New Roman"/>
          <w:b/>
          <w:sz w:val="28"/>
          <w:szCs w:val="24"/>
        </w:rPr>
        <w:t>Бушуев С.В.</w:t>
      </w:r>
      <w:r w:rsidR="007C4CC8">
        <w:rPr>
          <w:rFonts w:ascii="Times New Roman" w:hAnsi="Times New Roman"/>
          <w:sz w:val="28"/>
          <w:szCs w:val="24"/>
        </w:rPr>
        <w:t xml:space="preserve"> –</w:t>
      </w:r>
      <w:r w:rsidR="00516198">
        <w:rPr>
          <w:rFonts w:ascii="Times New Roman" w:hAnsi="Times New Roman"/>
          <w:sz w:val="28"/>
          <w:szCs w:val="24"/>
        </w:rPr>
        <w:t xml:space="preserve">  </w:t>
      </w:r>
      <w:r w:rsidR="00107091">
        <w:rPr>
          <w:rFonts w:ascii="Times New Roman" w:hAnsi="Times New Roman"/>
          <w:sz w:val="28"/>
          <w:szCs w:val="24"/>
        </w:rPr>
        <w:t>кандидат технических наук</w:t>
      </w:r>
      <w:r w:rsidR="00516198">
        <w:rPr>
          <w:rFonts w:ascii="Times New Roman" w:hAnsi="Times New Roman"/>
          <w:sz w:val="28"/>
          <w:szCs w:val="24"/>
        </w:rPr>
        <w:t xml:space="preserve">, </w:t>
      </w:r>
      <w:r w:rsidR="007C4CC8" w:rsidRPr="00F11A71">
        <w:rPr>
          <w:rFonts w:ascii="Times New Roman" w:hAnsi="Times New Roman"/>
          <w:sz w:val="28"/>
          <w:szCs w:val="24"/>
        </w:rPr>
        <w:t xml:space="preserve">проректор по научной работе </w:t>
      </w:r>
      <w:proofErr w:type="spellStart"/>
      <w:r w:rsidR="007C4CC8" w:rsidRPr="00F11A71">
        <w:rPr>
          <w:rFonts w:ascii="Times New Roman" w:hAnsi="Times New Roman"/>
          <w:sz w:val="28"/>
          <w:szCs w:val="24"/>
        </w:rPr>
        <w:t>УрГУПС</w:t>
      </w:r>
      <w:proofErr w:type="spellEnd"/>
      <w:r w:rsidR="00C358F9">
        <w:rPr>
          <w:rFonts w:ascii="Times New Roman" w:hAnsi="Times New Roman"/>
          <w:sz w:val="28"/>
          <w:szCs w:val="24"/>
        </w:rPr>
        <w:t>,</w:t>
      </w:r>
      <w:r w:rsidR="007C4CC8" w:rsidRPr="00107143">
        <w:rPr>
          <w:rFonts w:ascii="Times New Roman" w:hAnsi="Times New Roman"/>
          <w:sz w:val="28"/>
          <w:szCs w:val="24"/>
        </w:rPr>
        <w:t xml:space="preserve"> </w:t>
      </w:r>
      <w:r w:rsidR="007C4CC8">
        <w:rPr>
          <w:rFonts w:ascii="Times New Roman" w:hAnsi="Times New Roman"/>
          <w:sz w:val="28"/>
          <w:szCs w:val="24"/>
        </w:rPr>
        <w:t>председатель;</w:t>
      </w:r>
    </w:p>
    <w:p w14:paraId="6580DBC1" w14:textId="6C9625D6" w:rsidR="00E40835" w:rsidRDefault="00E40835" w:rsidP="00E4083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</w:rPr>
      </w:pPr>
      <w:r w:rsidRPr="00E40835">
        <w:rPr>
          <w:rFonts w:ascii="Times New Roman" w:hAnsi="Times New Roman"/>
          <w:b/>
          <w:sz w:val="28"/>
          <w:szCs w:val="24"/>
        </w:rPr>
        <w:t>Гришаев С.Ю.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835">
        <w:rPr>
          <w:rFonts w:ascii="Times New Roman" w:hAnsi="Times New Roman"/>
          <w:sz w:val="28"/>
          <w:szCs w:val="24"/>
        </w:rPr>
        <w:t>–</w:t>
      </w:r>
      <w:r w:rsidR="00107091">
        <w:rPr>
          <w:rFonts w:ascii="Times New Roman" w:hAnsi="Times New Roman"/>
          <w:sz w:val="28"/>
          <w:szCs w:val="24"/>
        </w:rPr>
        <w:t xml:space="preserve"> </w:t>
      </w:r>
      <w:r w:rsidR="00107091" w:rsidRPr="00107091">
        <w:rPr>
          <w:rFonts w:ascii="Times New Roman" w:hAnsi="Times New Roman"/>
          <w:sz w:val="28"/>
          <w:szCs w:val="24"/>
        </w:rPr>
        <w:t>кандидат технических наук</w:t>
      </w:r>
      <w:r w:rsidR="00107091">
        <w:rPr>
          <w:rFonts w:ascii="Times New Roman" w:hAnsi="Times New Roman"/>
          <w:sz w:val="28"/>
          <w:szCs w:val="24"/>
        </w:rPr>
        <w:t>, председатель к</w:t>
      </w:r>
      <w:r w:rsidR="00107091" w:rsidRPr="00107091">
        <w:rPr>
          <w:rFonts w:ascii="Times New Roman" w:hAnsi="Times New Roman"/>
          <w:sz w:val="28"/>
          <w:szCs w:val="24"/>
        </w:rPr>
        <w:t>омитет</w:t>
      </w:r>
      <w:r w:rsidR="00107091">
        <w:rPr>
          <w:rFonts w:ascii="Times New Roman" w:hAnsi="Times New Roman"/>
          <w:sz w:val="28"/>
          <w:szCs w:val="24"/>
        </w:rPr>
        <w:t>а</w:t>
      </w:r>
      <w:r w:rsidR="00107091" w:rsidRPr="00107091">
        <w:rPr>
          <w:rFonts w:ascii="Times New Roman" w:hAnsi="Times New Roman"/>
          <w:sz w:val="28"/>
          <w:szCs w:val="24"/>
        </w:rPr>
        <w:t xml:space="preserve"> по разработке и внедрению электротехнических и интеллектуальных систем управления и обеспечения безопасности</w:t>
      </w:r>
      <w:r w:rsidR="00107091">
        <w:rPr>
          <w:rFonts w:ascii="Times New Roman" w:hAnsi="Times New Roman"/>
          <w:sz w:val="28"/>
          <w:szCs w:val="24"/>
        </w:rPr>
        <w:t xml:space="preserve"> ОПЖТ, </w:t>
      </w:r>
      <w:r w:rsidRPr="00E40835">
        <w:rPr>
          <w:rFonts w:ascii="Times New Roman" w:hAnsi="Times New Roman"/>
          <w:sz w:val="28"/>
          <w:szCs w:val="24"/>
        </w:rPr>
        <w:t>заместител</w:t>
      </w:r>
      <w:r w:rsidR="00107091">
        <w:rPr>
          <w:rFonts w:ascii="Times New Roman" w:hAnsi="Times New Roman"/>
          <w:sz w:val="28"/>
          <w:szCs w:val="24"/>
        </w:rPr>
        <w:t>ь</w:t>
      </w:r>
      <w:r w:rsidRPr="00E40835">
        <w:rPr>
          <w:rFonts w:ascii="Times New Roman" w:hAnsi="Times New Roman"/>
          <w:sz w:val="28"/>
          <w:szCs w:val="24"/>
        </w:rPr>
        <w:t xml:space="preserve"> генерального директора АО «НИИАС» – </w:t>
      </w:r>
      <w:r w:rsidR="003E6FC6">
        <w:rPr>
          <w:rFonts w:ascii="Times New Roman" w:hAnsi="Times New Roman"/>
          <w:sz w:val="28"/>
          <w:szCs w:val="24"/>
        </w:rPr>
        <w:t>директор</w:t>
      </w:r>
      <w:r w:rsidRPr="00E40835">
        <w:rPr>
          <w:rFonts w:ascii="Times New Roman" w:hAnsi="Times New Roman"/>
          <w:sz w:val="28"/>
          <w:szCs w:val="24"/>
        </w:rPr>
        <w:t xml:space="preserve"> Ростовского филиала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835">
        <w:rPr>
          <w:rFonts w:ascii="Times New Roman" w:hAnsi="Times New Roman"/>
          <w:sz w:val="28"/>
          <w:szCs w:val="24"/>
        </w:rPr>
        <w:t>АО «НИИАС»</w:t>
      </w:r>
      <w:r>
        <w:rPr>
          <w:rFonts w:ascii="Times New Roman" w:hAnsi="Times New Roman"/>
          <w:sz w:val="28"/>
          <w:szCs w:val="24"/>
        </w:rPr>
        <w:t>;</w:t>
      </w:r>
    </w:p>
    <w:p w14:paraId="15C09D78" w14:textId="2F09BD26" w:rsidR="00587BB6" w:rsidRPr="00587BB6" w:rsidRDefault="00587BB6" w:rsidP="00E40835">
      <w:pPr>
        <w:spacing w:after="0" w:line="240" w:lineRule="auto"/>
        <w:ind w:left="708"/>
        <w:jc w:val="both"/>
        <w:rPr>
          <w:rFonts w:ascii="Times New Roman" w:hAnsi="Times New Roman"/>
          <w:bCs/>
          <w:sz w:val="28"/>
          <w:szCs w:val="24"/>
        </w:rPr>
      </w:pPr>
      <w:r w:rsidRPr="00587BB6">
        <w:rPr>
          <w:rFonts w:ascii="Times New Roman" w:hAnsi="Times New Roman"/>
          <w:b/>
          <w:sz w:val="28"/>
          <w:szCs w:val="24"/>
        </w:rPr>
        <w:t>Потапов И.П</w:t>
      </w:r>
      <w:r w:rsidR="00C358F9">
        <w:rPr>
          <w:rFonts w:ascii="Times New Roman" w:hAnsi="Times New Roman"/>
          <w:b/>
          <w:sz w:val="28"/>
          <w:szCs w:val="24"/>
        </w:rPr>
        <w:t>.</w:t>
      </w:r>
      <w:r w:rsidRPr="00587BB6">
        <w:rPr>
          <w:rFonts w:ascii="Times New Roman" w:hAnsi="Times New Roman"/>
          <w:bCs/>
          <w:sz w:val="28"/>
          <w:szCs w:val="24"/>
        </w:rPr>
        <w:t xml:space="preserve"> – Исполнительный директор Российской академии транспорта</w:t>
      </w:r>
      <w:r w:rsidR="00C358F9">
        <w:rPr>
          <w:rFonts w:ascii="Times New Roman" w:hAnsi="Times New Roman"/>
          <w:bCs/>
          <w:sz w:val="28"/>
          <w:szCs w:val="24"/>
        </w:rPr>
        <w:t>;</w:t>
      </w:r>
    </w:p>
    <w:p w14:paraId="55BE2A06" w14:textId="231EE24F" w:rsidR="00516198" w:rsidRPr="00E40835" w:rsidRDefault="00E40835" w:rsidP="00E4083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Ефимова </w:t>
      </w:r>
      <w:r w:rsidRPr="00E40835">
        <w:rPr>
          <w:rFonts w:ascii="Times New Roman" w:hAnsi="Times New Roman"/>
          <w:b/>
          <w:sz w:val="28"/>
          <w:szCs w:val="24"/>
        </w:rPr>
        <w:t>О.В.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E40835">
        <w:rPr>
          <w:rFonts w:ascii="Times New Roman" w:hAnsi="Times New Roman"/>
          <w:sz w:val="28"/>
          <w:szCs w:val="24"/>
        </w:rPr>
        <w:t>–</w:t>
      </w:r>
      <w:r>
        <w:rPr>
          <w:rFonts w:ascii="Times New Roman" w:hAnsi="Times New Roman"/>
          <w:sz w:val="28"/>
          <w:szCs w:val="24"/>
        </w:rPr>
        <w:t xml:space="preserve"> </w:t>
      </w:r>
      <w:r w:rsidR="003E6FC6" w:rsidRPr="003E6FC6">
        <w:rPr>
          <w:rFonts w:ascii="Times New Roman" w:hAnsi="Times New Roman"/>
          <w:sz w:val="28"/>
          <w:szCs w:val="24"/>
        </w:rPr>
        <w:t>доктор экономических наук</w:t>
      </w:r>
      <w:r w:rsidR="003E6FC6">
        <w:rPr>
          <w:rFonts w:ascii="Times New Roman" w:hAnsi="Times New Roman"/>
          <w:sz w:val="28"/>
          <w:szCs w:val="24"/>
        </w:rPr>
        <w:t>,</w:t>
      </w:r>
      <w:r w:rsidR="00107091">
        <w:rPr>
          <w:rFonts w:ascii="Times New Roman" w:hAnsi="Times New Roman"/>
          <w:sz w:val="28"/>
          <w:szCs w:val="24"/>
        </w:rPr>
        <w:t xml:space="preserve"> главный ученый секретарь </w:t>
      </w:r>
      <w:r w:rsidR="00587BB6">
        <w:rPr>
          <w:rFonts w:ascii="Times New Roman" w:hAnsi="Times New Roman"/>
          <w:sz w:val="28"/>
          <w:szCs w:val="24"/>
        </w:rPr>
        <w:t>Российской академии транспорта</w:t>
      </w:r>
      <w:r w:rsidR="00107091">
        <w:rPr>
          <w:rFonts w:ascii="Times New Roman" w:hAnsi="Times New Roman"/>
          <w:sz w:val="28"/>
          <w:szCs w:val="24"/>
        </w:rPr>
        <w:t>,</w:t>
      </w:r>
      <w:r w:rsidR="003E6FC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зам</w:t>
      </w:r>
      <w:r w:rsidR="00107091">
        <w:rPr>
          <w:rFonts w:ascii="Times New Roman" w:hAnsi="Times New Roman"/>
          <w:sz w:val="28"/>
          <w:szCs w:val="24"/>
        </w:rPr>
        <w:t>еститель</w:t>
      </w:r>
      <w:r w:rsidRPr="00E40835">
        <w:rPr>
          <w:rFonts w:ascii="Times New Roman" w:hAnsi="Times New Roman"/>
          <w:sz w:val="28"/>
          <w:szCs w:val="24"/>
        </w:rPr>
        <w:t xml:space="preserve"> руководителя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E40835">
        <w:rPr>
          <w:rFonts w:ascii="Times New Roman" w:hAnsi="Times New Roman"/>
          <w:sz w:val="28"/>
          <w:szCs w:val="24"/>
        </w:rPr>
        <w:t>Департамент</w:t>
      </w:r>
      <w:r>
        <w:rPr>
          <w:rFonts w:ascii="Times New Roman" w:hAnsi="Times New Roman"/>
          <w:sz w:val="28"/>
          <w:szCs w:val="24"/>
        </w:rPr>
        <w:t>а</w:t>
      </w:r>
      <w:r w:rsidRPr="00E40835">
        <w:rPr>
          <w:rFonts w:ascii="Times New Roman" w:hAnsi="Times New Roman"/>
          <w:sz w:val="28"/>
          <w:szCs w:val="24"/>
        </w:rPr>
        <w:t xml:space="preserve"> передовых инженерных школ</w:t>
      </w:r>
      <w:r w:rsidR="003E6FC6">
        <w:rPr>
          <w:rFonts w:ascii="Times New Roman" w:hAnsi="Times New Roman"/>
          <w:sz w:val="28"/>
          <w:szCs w:val="24"/>
        </w:rPr>
        <w:t xml:space="preserve"> </w:t>
      </w:r>
      <w:r w:rsidR="003E6FC6" w:rsidRPr="003E6FC6">
        <w:rPr>
          <w:rFonts w:ascii="Times New Roman" w:hAnsi="Times New Roman"/>
          <w:sz w:val="28"/>
          <w:szCs w:val="24"/>
        </w:rPr>
        <w:t>РУТ (МИИТ)</w:t>
      </w:r>
      <w:r w:rsidR="003E6FC6">
        <w:rPr>
          <w:rFonts w:ascii="Times New Roman" w:hAnsi="Times New Roman"/>
          <w:sz w:val="28"/>
          <w:szCs w:val="24"/>
        </w:rPr>
        <w:t>;</w:t>
      </w:r>
    </w:p>
    <w:p w14:paraId="3BFAC1A5" w14:textId="47EF56EA" w:rsidR="00516198" w:rsidRDefault="00516198" w:rsidP="0036697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proofErr w:type="spellStart"/>
      <w:r w:rsidRPr="00516198">
        <w:rPr>
          <w:rFonts w:ascii="Times New Roman" w:hAnsi="Times New Roman"/>
          <w:b/>
          <w:sz w:val="28"/>
          <w:szCs w:val="24"/>
        </w:rPr>
        <w:t>Пидяшов</w:t>
      </w:r>
      <w:proofErr w:type="spellEnd"/>
      <w:r w:rsidRPr="00516198">
        <w:rPr>
          <w:rFonts w:ascii="Times New Roman" w:hAnsi="Times New Roman"/>
          <w:b/>
          <w:sz w:val="28"/>
          <w:szCs w:val="24"/>
        </w:rPr>
        <w:t xml:space="preserve"> А</w:t>
      </w:r>
      <w:r>
        <w:rPr>
          <w:rFonts w:ascii="Times New Roman" w:hAnsi="Times New Roman"/>
          <w:b/>
          <w:sz w:val="28"/>
          <w:szCs w:val="24"/>
        </w:rPr>
        <w:t>.М</w:t>
      </w:r>
      <w:r w:rsidRPr="00FA747B">
        <w:rPr>
          <w:rFonts w:ascii="Times New Roman" w:hAnsi="Times New Roman"/>
          <w:b/>
          <w:sz w:val="28"/>
          <w:szCs w:val="24"/>
        </w:rPr>
        <w:t>.</w:t>
      </w:r>
      <w:r w:rsidRPr="00516198">
        <w:rPr>
          <w:rFonts w:ascii="Times New Roman" w:hAnsi="Times New Roman"/>
          <w:sz w:val="28"/>
          <w:szCs w:val="24"/>
        </w:rPr>
        <w:t xml:space="preserve"> –</w:t>
      </w:r>
      <w:r>
        <w:rPr>
          <w:rFonts w:ascii="Times New Roman" w:hAnsi="Times New Roman"/>
          <w:sz w:val="28"/>
          <w:szCs w:val="24"/>
        </w:rPr>
        <w:t xml:space="preserve"> г</w:t>
      </w:r>
      <w:r w:rsidRPr="00516198">
        <w:rPr>
          <w:rFonts w:ascii="Times New Roman" w:hAnsi="Times New Roman"/>
          <w:sz w:val="28"/>
          <w:szCs w:val="24"/>
        </w:rPr>
        <w:t>лавный инженер Свердловской железной дороги</w:t>
      </w:r>
      <w:r w:rsidR="00E40835">
        <w:rPr>
          <w:rFonts w:ascii="Times New Roman" w:hAnsi="Times New Roman"/>
          <w:sz w:val="28"/>
          <w:szCs w:val="24"/>
        </w:rPr>
        <w:t>.</w:t>
      </w:r>
    </w:p>
    <w:p w14:paraId="5ECB75C5" w14:textId="540F6D00" w:rsidR="003B37C6" w:rsidRDefault="00516198" w:rsidP="00E4083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3E71FAB5" w14:textId="77777777" w:rsidR="003B37C6" w:rsidRDefault="003B37C6" w:rsidP="00E4083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6FB4DB96" w14:textId="2B944DDA" w:rsidR="0069039A" w:rsidRPr="0069039A" w:rsidRDefault="00433A49" w:rsidP="0069039A">
      <w:pPr>
        <w:spacing w:after="0" w:line="240" w:lineRule="auto"/>
        <w:ind w:right="-331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132551">
        <w:rPr>
          <w:rFonts w:ascii="Times New Roman" w:hAnsi="Times New Roman"/>
          <w:b/>
          <w:bCs/>
          <w:color w:val="C00000"/>
          <w:sz w:val="28"/>
          <w:szCs w:val="28"/>
        </w:rPr>
        <w:t>ЦЕЛЕВАЯ АУДИТОРИЯ</w:t>
      </w:r>
    </w:p>
    <w:p w14:paraId="08590AD2" w14:textId="53C08D08" w:rsidR="007C4CC8" w:rsidRPr="009E6565" w:rsidRDefault="007C4CC8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noProof/>
          <w:sz w:val="28"/>
          <w:szCs w:val="24"/>
        </w:rPr>
      </w:pPr>
      <w:r w:rsidRPr="009E6565">
        <w:rPr>
          <w:rFonts w:ascii="Times New Roman" w:hAnsi="Times New Roman"/>
          <w:bCs/>
          <w:iCs/>
          <w:noProof/>
          <w:sz w:val="28"/>
          <w:szCs w:val="24"/>
        </w:rPr>
        <w:t xml:space="preserve">К участию в конференции приглашаются </w:t>
      </w:r>
      <w:r w:rsidRPr="009E6565">
        <w:rPr>
          <w:rFonts w:ascii="Times New Roman" w:hAnsi="Times New Roman"/>
          <w:noProof/>
          <w:sz w:val="28"/>
          <w:szCs w:val="24"/>
        </w:rPr>
        <w:t>доктора и кандидаты наук, научные работники, соискатели ученых степеней, преподаватели, аспиранты,</w:t>
      </w:r>
      <w:r w:rsidR="0069039A">
        <w:rPr>
          <w:rFonts w:ascii="Times New Roman" w:hAnsi="Times New Roman"/>
          <w:noProof/>
          <w:sz w:val="28"/>
          <w:szCs w:val="24"/>
        </w:rPr>
        <w:t xml:space="preserve"> магистранты вузов,</w:t>
      </w:r>
      <w:r w:rsidRPr="009E6565">
        <w:rPr>
          <w:rFonts w:ascii="Times New Roman" w:hAnsi="Times New Roman"/>
          <w:noProof/>
          <w:sz w:val="28"/>
          <w:szCs w:val="24"/>
        </w:rPr>
        <w:t xml:space="preserve"> специалисты </w:t>
      </w:r>
      <w:r w:rsidR="00EB6BB3">
        <w:rPr>
          <w:rFonts w:ascii="Times New Roman" w:hAnsi="Times New Roman"/>
          <w:noProof/>
          <w:sz w:val="28"/>
          <w:szCs w:val="24"/>
        </w:rPr>
        <w:t>ОАО «РЖД»,</w:t>
      </w:r>
      <w:r w:rsidR="00453290">
        <w:rPr>
          <w:rFonts w:ascii="Times New Roman" w:hAnsi="Times New Roman"/>
          <w:noProof/>
          <w:sz w:val="28"/>
          <w:szCs w:val="24"/>
        </w:rPr>
        <w:t xml:space="preserve"> </w:t>
      </w:r>
      <w:r w:rsidR="00453290" w:rsidRPr="009E6565">
        <w:rPr>
          <w:rFonts w:ascii="Times New Roman" w:hAnsi="Times New Roman"/>
          <w:noProof/>
          <w:sz w:val="28"/>
          <w:szCs w:val="24"/>
        </w:rPr>
        <w:t>железных дорог</w:t>
      </w:r>
      <w:r w:rsidRPr="009E6565">
        <w:rPr>
          <w:rFonts w:ascii="Times New Roman" w:hAnsi="Times New Roman"/>
          <w:noProof/>
          <w:sz w:val="28"/>
          <w:szCs w:val="24"/>
        </w:rPr>
        <w:t xml:space="preserve"> </w:t>
      </w:r>
      <w:r w:rsidR="00EB6BB3">
        <w:rPr>
          <w:rFonts w:ascii="Times New Roman" w:hAnsi="Times New Roman"/>
          <w:noProof/>
          <w:sz w:val="28"/>
          <w:szCs w:val="24"/>
        </w:rPr>
        <w:t>и предприятий</w:t>
      </w:r>
      <w:r w:rsidR="003E6FC6">
        <w:rPr>
          <w:rFonts w:ascii="Times New Roman" w:hAnsi="Times New Roman"/>
          <w:noProof/>
          <w:sz w:val="28"/>
          <w:szCs w:val="24"/>
        </w:rPr>
        <w:t>-</w:t>
      </w:r>
      <w:r w:rsidR="003E6FC6" w:rsidRPr="003E6FC6">
        <w:rPr>
          <w:rFonts w:ascii="Times New Roman" w:hAnsi="Times New Roman"/>
          <w:noProof/>
          <w:sz w:val="28"/>
          <w:szCs w:val="24"/>
        </w:rPr>
        <w:t>производителей железнодорожной техники</w:t>
      </w:r>
      <w:r w:rsidR="003E6FC6">
        <w:rPr>
          <w:rFonts w:ascii="Times New Roman" w:hAnsi="Times New Roman"/>
          <w:noProof/>
          <w:sz w:val="28"/>
          <w:szCs w:val="24"/>
        </w:rPr>
        <w:t>.</w:t>
      </w:r>
    </w:p>
    <w:p w14:paraId="705DE9D8" w14:textId="77777777" w:rsidR="00AD1ACE" w:rsidRPr="006513E9" w:rsidRDefault="00AD1ACE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strike/>
          <w:color w:val="C00000"/>
          <w:sz w:val="16"/>
          <w:szCs w:val="16"/>
        </w:rPr>
      </w:pPr>
    </w:p>
    <w:p w14:paraId="4BD987BC" w14:textId="1A7984B4" w:rsidR="007C4CC8" w:rsidRPr="00132551" w:rsidRDefault="00AD1ACE" w:rsidP="007C4CC8">
      <w:pPr>
        <w:spacing w:after="0" w:line="240" w:lineRule="auto"/>
        <w:ind w:right="142" w:firstLine="708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МЕСТО </w:t>
      </w:r>
      <w:r w:rsidR="00132551" w:rsidRPr="00132551">
        <w:rPr>
          <w:rFonts w:ascii="Times New Roman" w:hAnsi="Times New Roman"/>
          <w:b/>
          <w:bCs/>
          <w:color w:val="C00000"/>
          <w:sz w:val="28"/>
          <w:szCs w:val="28"/>
        </w:rPr>
        <w:t>ПРОВЕДЕНИЯ КОНФЕРЕНЦИИ</w:t>
      </w:r>
    </w:p>
    <w:p w14:paraId="42E4A0F1" w14:textId="35B8DE78" w:rsidR="00AD1ACE" w:rsidRPr="0066319D" w:rsidRDefault="00AD1ACE" w:rsidP="0013255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19D">
        <w:rPr>
          <w:rFonts w:ascii="Times New Roman" w:hAnsi="Times New Roman"/>
          <w:bCs/>
          <w:sz w:val="28"/>
          <w:szCs w:val="28"/>
        </w:rPr>
        <w:t xml:space="preserve">УрГУПС г. Екатеринбург, ул. Колмогорова, д. 66 </w:t>
      </w:r>
    </w:p>
    <w:p w14:paraId="770483AC" w14:textId="77777777" w:rsidR="00AD1ACE" w:rsidRPr="006513E9" w:rsidRDefault="00AD1ACE" w:rsidP="00132551">
      <w:pPr>
        <w:spacing w:after="0"/>
        <w:ind w:firstLine="709"/>
        <w:jc w:val="both"/>
        <w:rPr>
          <w:rFonts w:ascii="Times New Roman" w:hAnsi="Times New Roman"/>
          <w:b/>
          <w:bCs/>
          <w:color w:val="C00000"/>
          <w:sz w:val="16"/>
          <w:szCs w:val="16"/>
        </w:rPr>
      </w:pPr>
    </w:p>
    <w:p w14:paraId="3A92DE8B" w14:textId="77777777" w:rsidR="00132551" w:rsidRDefault="00132551" w:rsidP="00132551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r w:rsidRPr="00212287">
        <w:rPr>
          <w:rFonts w:ascii="Times New Roman" w:hAnsi="Times New Roman"/>
          <w:noProof/>
          <w:sz w:val="28"/>
          <w:szCs w:val="24"/>
        </w:rPr>
        <w:t xml:space="preserve">Участие в конференции бесплатное. Каждый участник может представить один доклад без соавторов и один доклад в соавторстве. Возможно заочное участие с публикацией статьи в сборнике материалов конференции. Сборник материалов конференции будет включен в РИНЦ (Российский индекс научного цитирования). </w:t>
      </w:r>
    </w:p>
    <w:p w14:paraId="68EB7917" w14:textId="2C915893" w:rsidR="008323AB" w:rsidRDefault="008323AB" w:rsidP="00132551">
      <w:pPr>
        <w:spacing w:after="0"/>
        <w:ind w:firstLine="709"/>
        <w:jc w:val="both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28"/>
          <w:szCs w:val="24"/>
        </w:rPr>
        <w:t>Ссылка для подключения участников онлайн будет направлена зарегистрированным участникам.</w:t>
      </w:r>
    </w:p>
    <w:p w14:paraId="30FAC33C" w14:textId="77777777" w:rsidR="006513E9" w:rsidRPr="006513E9" w:rsidRDefault="006513E9" w:rsidP="00132551">
      <w:pPr>
        <w:spacing w:after="0"/>
        <w:ind w:firstLine="709"/>
        <w:jc w:val="both"/>
        <w:rPr>
          <w:rFonts w:ascii="Times New Roman" w:hAnsi="Times New Roman"/>
          <w:noProof/>
          <w:sz w:val="16"/>
          <w:szCs w:val="16"/>
        </w:rPr>
      </w:pPr>
    </w:p>
    <w:p w14:paraId="57FD20D3" w14:textId="1E441BA2" w:rsidR="00F63240" w:rsidRDefault="00516198" w:rsidP="00F63240">
      <w:pPr>
        <w:tabs>
          <w:tab w:val="left" w:pos="284"/>
        </w:tabs>
        <w:spacing w:after="0"/>
        <w:ind w:right="142" w:firstLine="426"/>
        <w:jc w:val="both"/>
        <w:rPr>
          <w:rFonts w:ascii="Times New Roman" w:hAnsi="Times New Roman"/>
          <w:noProof/>
          <w:sz w:val="16"/>
          <w:szCs w:val="16"/>
          <w:vertAlign w:val="subscript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F63240">
        <w:rPr>
          <w:rFonts w:ascii="Times New Roman" w:hAnsi="Times New Roman"/>
          <w:b/>
          <w:bCs/>
          <w:color w:val="C00000"/>
          <w:sz w:val="28"/>
          <w:szCs w:val="28"/>
        </w:rPr>
        <w:t>РАБОЧИЕ ЯЗЫКИ:</w:t>
      </w:r>
      <w:r w:rsidR="008048BE" w:rsidRPr="008048BE">
        <w:rPr>
          <w:rFonts w:ascii="Times New Roman" w:hAnsi="Times New Roman"/>
          <w:noProof/>
          <w:sz w:val="28"/>
          <w:szCs w:val="24"/>
        </w:rPr>
        <w:t xml:space="preserve"> </w:t>
      </w:r>
      <w:r w:rsidR="00132551">
        <w:rPr>
          <w:rFonts w:ascii="Times New Roman" w:hAnsi="Times New Roman"/>
          <w:noProof/>
          <w:sz w:val="28"/>
          <w:szCs w:val="24"/>
        </w:rPr>
        <w:t xml:space="preserve"> Русский</w:t>
      </w:r>
      <w:r w:rsidR="00715A22">
        <w:rPr>
          <w:rFonts w:ascii="Times New Roman" w:hAnsi="Times New Roman"/>
          <w:noProof/>
          <w:sz w:val="28"/>
          <w:szCs w:val="24"/>
        </w:rPr>
        <w:t>, английский</w:t>
      </w:r>
    </w:p>
    <w:p w14:paraId="3CAEF193" w14:textId="77777777" w:rsidR="006513E9" w:rsidRPr="006513E9" w:rsidRDefault="006513E9" w:rsidP="00F63240">
      <w:pPr>
        <w:tabs>
          <w:tab w:val="left" w:pos="284"/>
        </w:tabs>
        <w:spacing w:after="0"/>
        <w:ind w:right="142" w:firstLine="426"/>
        <w:jc w:val="both"/>
        <w:rPr>
          <w:rFonts w:ascii="Times New Roman" w:hAnsi="Times New Roman"/>
          <w:b/>
          <w:bCs/>
          <w:caps/>
          <w:color w:val="C00000"/>
          <w:sz w:val="16"/>
          <w:szCs w:val="16"/>
          <w:vertAlign w:val="subscript"/>
        </w:rPr>
      </w:pPr>
    </w:p>
    <w:p w14:paraId="3E6CF642" w14:textId="77777777" w:rsidR="0025187D" w:rsidRDefault="00433A49" w:rsidP="00C623CE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</w:rPr>
        <w:tab/>
      </w:r>
      <w:r w:rsidR="003B37C6">
        <w:rPr>
          <w:rFonts w:ascii="Times New Roman" w:hAnsi="Times New Roman"/>
          <w:b/>
          <w:bCs/>
          <w:color w:val="C00000"/>
          <w:sz w:val="28"/>
          <w:szCs w:val="28"/>
        </w:rPr>
        <w:t>СПЕЦИАЛЬНЫЙ ВОПРОС КОНФЕРЕНЦИИ</w:t>
      </w:r>
      <w:r w:rsidR="008323AB" w:rsidRPr="008323AB">
        <w:rPr>
          <w:rFonts w:ascii="Times New Roman" w:hAnsi="Times New Roman"/>
          <w:b/>
          <w:bCs/>
          <w:color w:val="C00000"/>
          <w:sz w:val="28"/>
          <w:szCs w:val="28"/>
        </w:rPr>
        <w:t xml:space="preserve">: </w:t>
      </w:r>
      <w:r w:rsidR="008323AB" w:rsidRPr="008323AB">
        <w:rPr>
          <w:rFonts w:ascii="Times New Roman" w:hAnsi="Times New Roman"/>
          <w:b/>
          <w:bCs/>
          <w:sz w:val="28"/>
          <w:szCs w:val="28"/>
        </w:rPr>
        <w:t>«</w:t>
      </w:r>
      <w:r w:rsidR="0025187D" w:rsidRPr="0025187D">
        <w:rPr>
          <w:rFonts w:ascii="Times New Roman" w:hAnsi="Times New Roman"/>
          <w:b/>
          <w:bCs/>
          <w:sz w:val="28"/>
          <w:szCs w:val="28"/>
        </w:rPr>
        <w:t>Развитие скоростного и высокоскоростного движения в России</w:t>
      </w:r>
      <w:r w:rsidR="008323AB" w:rsidRPr="008323AB">
        <w:rPr>
          <w:rFonts w:ascii="Times New Roman" w:hAnsi="Times New Roman"/>
          <w:b/>
          <w:bCs/>
          <w:sz w:val="28"/>
          <w:szCs w:val="28"/>
        </w:rPr>
        <w:t>»</w:t>
      </w:r>
    </w:p>
    <w:p w14:paraId="733902E6" w14:textId="75302507" w:rsidR="0069039A" w:rsidRPr="006513E9" w:rsidRDefault="007C4CC8" w:rsidP="00C623CE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color w:val="C00000"/>
          <w:sz w:val="16"/>
          <w:szCs w:val="16"/>
        </w:rPr>
      </w:pPr>
      <w:r w:rsidRPr="008323AB">
        <w:rPr>
          <w:rFonts w:ascii="Times New Roman" w:hAnsi="Times New Roman"/>
          <w:b/>
          <w:bCs/>
          <w:color w:val="C00000"/>
          <w:sz w:val="28"/>
          <w:szCs w:val="28"/>
        </w:rPr>
        <w:tab/>
      </w:r>
    </w:p>
    <w:p w14:paraId="14A44AA6" w14:textId="5D4DBA05" w:rsidR="00300930" w:rsidRPr="00BB143B" w:rsidRDefault="0025187D" w:rsidP="0025187D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1822CC">
        <w:rPr>
          <w:rFonts w:ascii="Times New Roman" w:hAnsi="Times New Roman"/>
          <w:b/>
          <w:bCs/>
          <w:color w:val="C00000"/>
          <w:sz w:val="28"/>
          <w:szCs w:val="28"/>
        </w:rPr>
        <w:t xml:space="preserve">НАУЧНЫЕ </w:t>
      </w:r>
      <w:r w:rsidR="001822CC" w:rsidRPr="00BB143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1822CC">
        <w:rPr>
          <w:rFonts w:ascii="Times New Roman" w:hAnsi="Times New Roman"/>
          <w:b/>
          <w:bCs/>
          <w:color w:val="C00000"/>
          <w:sz w:val="28"/>
          <w:szCs w:val="28"/>
        </w:rPr>
        <w:t xml:space="preserve">НАПРАВЛЕНИЯ </w:t>
      </w:r>
      <w:r w:rsidR="001822CC" w:rsidRPr="00BB143B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1822CC">
        <w:rPr>
          <w:rFonts w:ascii="Times New Roman" w:hAnsi="Times New Roman"/>
          <w:b/>
          <w:bCs/>
          <w:color w:val="C00000"/>
          <w:sz w:val="28"/>
          <w:szCs w:val="28"/>
        </w:rPr>
        <w:t>КОНФЕРЕНЦИИ</w:t>
      </w:r>
      <w:r w:rsidR="008048BE">
        <w:rPr>
          <w:rFonts w:ascii="Times New Roman" w:hAnsi="Times New Roman"/>
          <w:b/>
          <w:bCs/>
          <w:color w:val="C00000"/>
          <w:sz w:val="28"/>
          <w:szCs w:val="28"/>
        </w:rPr>
        <w:t>:</w:t>
      </w:r>
      <w:r w:rsidR="00300930" w:rsidRPr="00BB143B">
        <w:rPr>
          <w:rFonts w:ascii="Times New Roman" w:hAnsi="Times New Roman"/>
          <w:b/>
          <w:bCs/>
          <w:color w:val="C00000"/>
          <w:sz w:val="28"/>
          <w:szCs w:val="28"/>
        </w:rPr>
        <w:tab/>
      </w:r>
      <w:r w:rsidR="00300930" w:rsidRPr="00BB143B">
        <w:rPr>
          <w:rFonts w:ascii="Times New Roman" w:hAnsi="Times New Roman"/>
          <w:b/>
          <w:bCs/>
          <w:color w:val="C00000"/>
          <w:sz w:val="28"/>
          <w:szCs w:val="28"/>
        </w:rPr>
        <w:tab/>
      </w:r>
    </w:p>
    <w:p w14:paraId="01EAE168" w14:textId="6111D4CD" w:rsidR="00300930" w:rsidRPr="008323AB" w:rsidRDefault="008323AB" w:rsidP="008323AB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323AB">
        <w:rPr>
          <w:rFonts w:ascii="Times New Roman" w:hAnsi="Times New Roman"/>
          <w:bCs/>
          <w:iCs/>
          <w:noProof/>
          <w:sz w:val="28"/>
          <w:szCs w:val="24"/>
        </w:rPr>
        <w:t>Совершенствование технологии ремонта, эксплуатации и повышение энергоэффективности тягового подвижного состава. Проектирование и развитие подвижного состава ВСМ</w:t>
      </w:r>
      <w:r w:rsidR="00300930" w:rsidRPr="008323AB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6D707E08" w14:textId="041DA620" w:rsidR="00300930" w:rsidRPr="008323AB" w:rsidRDefault="008323AB" w:rsidP="00300930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323AB">
        <w:rPr>
          <w:rFonts w:ascii="Times New Roman" w:hAnsi="Times New Roman"/>
          <w:bCs/>
          <w:iCs/>
          <w:noProof/>
          <w:sz w:val="28"/>
          <w:szCs w:val="24"/>
        </w:rPr>
        <w:t>Электроснабжение железных дорог и высокоскоростных магистралей</w:t>
      </w:r>
      <w:r w:rsidR="00300930" w:rsidRPr="008323AB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4A3CABAC" w14:textId="19096C51" w:rsidR="00DD6EA9" w:rsidRPr="00DD6EA9" w:rsidRDefault="00DD6EA9" w:rsidP="00DD6EA9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DD6EA9">
        <w:rPr>
          <w:rFonts w:ascii="Times New Roman" w:hAnsi="Times New Roman"/>
          <w:bCs/>
          <w:iCs/>
          <w:noProof/>
          <w:sz w:val="28"/>
          <w:szCs w:val="24"/>
        </w:rPr>
        <w:t xml:space="preserve">Автоматизация, </w:t>
      </w:r>
      <w:r w:rsidR="008323AB">
        <w:rPr>
          <w:rFonts w:ascii="Times New Roman" w:hAnsi="Times New Roman"/>
          <w:bCs/>
          <w:iCs/>
          <w:noProof/>
          <w:sz w:val="28"/>
          <w:szCs w:val="24"/>
        </w:rPr>
        <w:t>связь и беспилотные технологии на железнодорожном транспорте</w:t>
      </w:r>
      <w:r w:rsidRPr="00DD6EA9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41317915" w14:textId="27BEE45B" w:rsidR="00300930" w:rsidRPr="00A00040" w:rsidRDefault="00A00040" w:rsidP="00A00040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00040">
        <w:rPr>
          <w:rFonts w:ascii="Times New Roman" w:hAnsi="Times New Roman"/>
          <w:bCs/>
          <w:iCs/>
          <w:noProof/>
          <w:sz w:val="28"/>
          <w:szCs w:val="24"/>
        </w:rPr>
        <w:t>Совершенствование и пути развития железнодорожной инфраструктуры</w:t>
      </w:r>
      <w:r w:rsidR="008323AB">
        <w:rPr>
          <w:rFonts w:ascii="Times New Roman" w:hAnsi="Times New Roman"/>
          <w:bCs/>
          <w:iCs/>
          <w:noProof/>
          <w:sz w:val="28"/>
          <w:szCs w:val="24"/>
        </w:rPr>
        <w:t xml:space="preserve"> ВСМ</w:t>
      </w:r>
      <w:r w:rsidR="00300930" w:rsidRPr="00A00040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57405A" w:rsidRPr="00A00040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28ABF6A7" w14:textId="6E64F23D" w:rsidR="00300930" w:rsidRPr="00DD6EA9" w:rsidRDefault="00DD6EA9" w:rsidP="00DD6EA9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DD6EA9">
        <w:rPr>
          <w:rFonts w:ascii="Times New Roman" w:hAnsi="Times New Roman"/>
          <w:bCs/>
          <w:iCs/>
          <w:noProof/>
          <w:sz w:val="28"/>
          <w:szCs w:val="24"/>
        </w:rPr>
        <w:t>Инновационное развитие строительной отрасли</w:t>
      </w:r>
      <w:r w:rsidR="00300930" w:rsidRPr="00DD6EA9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57405A" w:rsidRPr="00DD6EA9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6C48BC5B" w14:textId="64FB60A2" w:rsidR="00300930" w:rsidRPr="00A00040" w:rsidRDefault="00A00040" w:rsidP="00A00040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00040">
        <w:rPr>
          <w:rFonts w:ascii="Times New Roman" w:hAnsi="Times New Roman"/>
          <w:bCs/>
          <w:iCs/>
          <w:noProof/>
          <w:sz w:val="28"/>
          <w:szCs w:val="24"/>
        </w:rPr>
        <w:t xml:space="preserve">Городской </w:t>
      </w:r>
      <w:r w:rsidR="008323AB">
        <w:rPr>
          <w:rFonts w:ascii="Times New Roman" w:hAnsi="Times New Roman"/>
          <w:bCs/>
          <w:iCs/>
          <w:noProof/>
          <w:sz w:val="28"/>
          <w:szCs w:val="24"/>
        </w:rPr>
        <w:t xml:space="preserve">автомобильный и рельсовый </w:t>
      </w:r>
      <w:r w:rsidRPr="00A00040">
        <w:rPr>
          <w:rFonts w:ascii="Times New Roman" w:hAnsi="Times New Roman"/>
          <w:bCs/>
          <w:iCs/>
          <w:noProof/>
          <w:sz w:val="28"/>
          <w:szCs w:val="24"/>
        </w:rPr>
        <w:t>пассажирский транспорт</w:t>
      </w:r>
      <w:r w:rsidR="00300930" w:rsidRPr="00A00040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57405A" w:rsidRPr="00A00040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70A189C6" w14:textId="37C9094C" w:rsidR="008048BE" w:rsidRPr="008323AB" w:rsidRDefault="008323AB" w:rsidP="00654192">
      <w:pPr>
        <w:numPr>
          <w:ilvl w:val="1"/>
          <w:numId w:val="2"/>
        </w:numPr>
        <w:spacing w:after="0" w:line="240" w:lineRule="auto"/>
        <w:ind w:right="-331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323AB">
        <w:rPr>
          <w:rFonts w:ascii="Times New Roman" w:hAnsi="Times New Roman"/>
          <w:bCs/>
          <w:iCs/>
          <w:noProof/>
          <w:sz w:val="28"/>
          <w:szCs w:val="24"/>
        </w:rPr>
        <w:t>Э</w:t>
      </w:r>
      <w:r w:rsidR="00654192" w:rsidRPr="008323AB">
        <w:rPr>
          <w:rFonts w:ascii="Times New Roman" w:hAnsi="Times New Roman"/>
          <w:bCs/>
          <w:iCs/>
          <w:noProof/>
          <w:sz w:val="28"/>
          <w:szCs w:val="24"/>
        </w:rPr>
        <w:t xml:space="preserve">кономические проблемы развития </w:t>
      </w:r>
      <w:r w:rsidRPr="008323AB">
        <w:rPr>
          <w:rFonts w:ascii="Times New Roman" w:hAnsi="Times New Roman"/>
          <w:bCs/>
          <w:iCs/>
          <w:noProof/>
          <w:sz w:val="28"/>
          <w:szCs w:val="24"/>
        </w:rPr>
        <w:t xml:space="preserve">железнодородного </w:t>
      </w:r>
      <w:r w:rsidR="00654192" w:rsidRPr="008323AB">
        <w:rPr>
          <w:rFonts w:ascii="Times New Roman" w:hAnsi="Times New Roman"/>
          <w:bCs/>
          <w:iCs/>
          <w:noProof/>
          <w:sz w:val="28"/>
          <w:szCs w:val="24"/>
        </w:rPr>
        <w:t>транспорт</w:t>
      </w:r>
      <w:r w:rsidRPr="008323AB">
        <w:rPr>
          <w:rFonts w:ascii="Times New Roman" w:hAnsi="Times New Roman"/>
          <w:bCs/>
          <w:iCs/>
          <w:noProof/>
          <w:sz w:val="28"/>
          <w:szCs w:val="24"/>
        </w:rPr>
        <w:t>а</w:t>
      </w:r>
      <w:r w:rsidR="00654192" w:rsidRPr="008323AB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 w:rsidRPr="008323AB">
        <w:rPr>
          <w:rFonts w:ascii="Times New Roman" w:hAnsi="Times New Roman"/>
          <w:bCs/>
          <w:iCs/>
          <w:noProof/>
          <w:sz w:val="28"/>
          <w:szCs w:val="24"/>
        </w:rPr>
        <w:t>с учетом специфики региона</w:t>
      </w:r>
      <w:r w:rsidR="0057405A" w:rsidRPr="008323AB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002F5929" w14:textId="6C8359ED" w:rsidR="008048BE" w:rsidRPr="00A00040" w:rsidRDefault="00A00040" w:rsidP="00A0004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00040">
        <w:rPr>
          <w:rFonts w:ascii="Times New Roman" w:hAnsi="Times New Roman"/>
          <w:bCs/>
          <w:iCs/>
          <w:noProof/>
          <w:sz w:val="28"/>
          <w:szCs w:val="24"/>
        </w:rPr>
        <w:t>Уп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равление процессами перевозок: </w:t>
      </w:r>
      <w:r w:rsidRPr="00A00040">
        <w:rPr>
          <w:rFonts w:ascii="Times New Roman" w:hAnsi="Times New Roman"/>
          <w:bCs/>
          <w:iCs/>
          <w:noProof/>
          <w:sz w:val="28"/>
          <w:szCs w:val="24"/>
        </w:rPr>
        <w:t>перспективные технологии, транспортная логистика, безопасность</w:t>
      </w:r>
      <w:r w:rsidR="008048BE" w:rsidRPr="00A00040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519CE790" w14:textId="0CDF4F68" w:rsidR="002C4363" w:rsidRPr="00DD6EA9" w:rsidRDefault="00DD6EA9" w:rsidP="00DD6EA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DD6EA9">
        <w:rPr>
          <w:rFonts w:ascii="Times New Roman" w:hAnsi="Times New Roman"/>
          <w:bCs/>
          <w:iCs/>
          <w:noProof/>
          <w:sz w:val="28"/>
          <w:szCs w:val="24"/>
        </w:rPr>
        <w:t>Исследование проблем взаимодействия участников перевозочного процесса в современных условиях</w:t>
      </w:r>
      <w:r w:rsidR="001822CC" w:rsidRPr="00DD6EA9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57405A" w:rsidRPr="00DD6EA9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5A3DA1F0" w14:textId="2045E822" w:rsidR="008048BE" w:rsidRPr="003B37C6" w:rsidRDefault="00DD6EA9" w:rsidP="00DD6EA9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3B37C6">
        <w:rPr>
          <w:rFonts w:ascii="Times New Roman" w:hAnsi="Times New Roman"/>
          <w:bCs/>
          <w:iCs/>
          <w:noProof/>
          <w:sz w:val="28"/>
          <w:szCs w:val="24"/>
        </w:rPr>
        <w:t>Актуальные вопросы развития логистики на транспорте</w:t>
      </w:r>
      <w:r w:rsidR="008048BE" w:rsidRPr="003B37C6">
        <w:rPr>
          <w:rFonts w:ascii="Times New Roman" w:hAnsi="Times New Roman"/>
          <w:bCs/>
          <w:iCs/>
          <w:noProof/>
          <w:sz w:val="28"/>
          <w:szCs w:val="24"/>
        </w:rPr>
        <w:t>;</w:t>
      </w:r>
      <w:r w:rsidR="0057405A" w:rsidRPr="003B37C6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2FA17017" w14:textId="3AF9DAC4" w:rsidR="008048BE" w:rsidRPr="00A00040" w:rsidRDefault="00A00040" w:rsidP="00A0004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00040">
        <w:rPr>
          <w:rFonts w:ascii="Times New Roman" w:hAnsi="Times New Roman"/>
          <w:bCs/>
          <w:iCs/>
          <w:noProof/>
          <w:sz w:val="28"/>
          <w:szCs w:val="24"/>
        </w:rPr>
        <w:t>Менеджмент и социальные условия развития транспорта</w:t>
      </w:r>
      <w:r w:rsidR="008048BE" w:rsidRPr="00A00040">
        <w:rPr>
          <w:rFonts w:ascii="Times New Roman" w:hAnsi="Times New Roman"/>
          <w:bCs/>
          <w:iCs/>
          <w:noProof/>
          <w:sz w:val="28"/>
          <w:szCs w:val="24"/>
        </w:rPr>
        <w:t>;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3DBAF22B" w14:textId="15C0BD03" w:rsidR="00300930" w:rsidRPr="00A00040" w:rsidRDefault="00A00040" w:rsidP="00A0004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00040">
        <w:rPr>
          <w:rFonts w:ascii="Times New Roman" w:hAnsi="Times New Roman"/>
          <w:bCs/>
          <w:iCs/>
          <w:noProof/>
          <w:sz w:val="28"/>
          <w:szCs w:val="24"/>
        </w:rPr>
        <w:t>Математическое моделирование и информационные технологии в сфере высокоскоростных перевозок и автомобильного транспорта</w:t>
      </w:r>
      <w:r w:rsidR="00B35BBC" w:rsidRPr="00A00040">
        <w:rPr>
          <w:rFonts w:ascii="Times New Roman" w:hAnsi="Times New Roman"/>
          <w:bCs/>
          <w:iCs/>
          <w:noProof/>
          <w:sz w:val="28"/>
          <w:szCs w:val="24"/>
        </w:rPr>
        <w:t>;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708BB9EC" w14:textId="151B273F" w:rsidR="00EB6BB3" w:rsidRPr="00280FE0" w:rsidRDefault="00280FE0" w:rsidP="00280FE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80FE0">
        <w:rPr>
          <w:rFonts w:ascii="Times New Roman" w:hAnsi="Times New Roman"/>
          <w:bCs/>
          <w:iCs/>
          <w:noProof/>
          <w:sz w:val="28"/>
          <w:szCs w:val="24"/>
        </w:rPr>
        <w:t>Фундаментальные и прикладные исследования в области мехатроники и информационных технологий</w:t>
      </w:r>
      <w:r w:rsidR="00EB6BB3" w:rsidRPr="00280FE0">
        <w:rPr>
          <w:rFonts w:ascii="Times New Roman" w:hAnsi="Times New Roman"/>
          <w:bCs/>
          <w:iCs/>
          <w:noProof/>
          <w:sz w:val="28"/>
          <w:szCs w:val="24"/>
        </w:rPr>
        <w:t xml:space="preserve">; </w:t>
      </w:r>
    </w:p>
    <w:p w14:paraId="39E79D64" w14:textId="495D3B58" w:rsidR="00EB6BB3" w:rsidRDefault="00A00040" w:rsidP="00A00040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00040">
        <w:rPr>
          <w:rFonts w:ascii="Times New Roman" w:hAnsi="Times New Roman"/>
          <w:bCs/>
          <w:iCs/>
          <w:noProof/>
          <w:sz w:val="28"/>
          <w:szCs w:val="24"/>
        </w:rPr>
        <w:t>Актуальные проблемы транспорта и техносферной безопасности</w:t>
      </w:r>
      <w:r w:rsidR="008323AB">
        <w:rPr>
          <w:rFonts w:ascii="Times New Roman" w:hAnsi="Times New Roman"/>
          <w:bCs/>
          <w:iCs/>
          <w:noProof/>
          <w:sz w:val="28"/>
          <w:szCs w:val="24"/>
        </w:rPr>
        <w:t>. Экологическая безопасность ВСМ;</w:t>
      </w:r>
      <w:r w:rsidR="00EB6BB3" w:rsidRPr="00A00040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</w:p>
    <w:p w14:paraId="627489F0" w14:textId="775CDEE2" w:rsidR="0025187D" w:rsidRPr="00A00040" w:rsidRDefault="0025187D" w:rsidP="0025187D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5187D">
        <w:rPr>
          <w:rFonts w:ascii="Times New Roman" w:hAnsi="Times New Roman"/>
          <w:bCs/>
          <w:iCs/>
          <w:noProof/>
          <w:sz w:val="28"/>
          <w:szCs w:val="24"/>
        </w:rPr>
        <w:t>ИННОЛОГ 2024</w:t>
      </w:r>
      <w:r>
        <w:rPr>
          <w:rFonts w:ascii="Times New Roman" w:hAnsi="Times New Roman"/>
          <w:bCs/>
          <w:iCs/>
          <w:noProof/>
          <w:sz w:val="28"/>
          <w:szCs w:val="24"/>
        </w:rPr>
        <w:t>.</w:t>
      </w:r>
    </w:p>
    <w:p w14:paraId="5B167CEE" w14:textId="086C1412" w:rsidR="004068D3" w:rsidRDefault="004068D3" w:rsidP="004B69F1">
      <w:pPr>
        <w:spacing w:after="0" w:line="240" w:lineRule="auto"/>
        <w:ind w:right="-33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E30EF7B" w14:textId="16EBA69D" w:rsidR="00132551" w:rsidRDefault="00132551" w:rsidP="0013255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287">
        <w:rPr>
          <w:rFonts w:ascii="Times New Roman" w:hAnsi="Times New Roman"/>
          <w:b/>
          <w:color w:val="C00000"/>
          <w:sz w:val="28"/>
          <w:szCs w:val="28"/>
        </w:rPr>
        <w:lastRenderedPageBreak/>
        <w:t>Р</w:t>
      </w:r>
      <w:r w:rsidRPr="00212287">
        <w:rPr>
          <w:rFonts w:ascii="Times New Roman" w:hAnsi="Times New Roman"/>
          <w:b/>
          <w:bCs/>
          <w:caps/>
          <w:color w:val="C00000"/>
          <w:sz w:val="28"/>
          <w:szCs w:val="28"/>
        </w:rPr>
        <w:t>егистрация участников</w:t>
      </w:r>
      <w:r w:rsidRPr="00212287">
        <w:rPr>
          <w:rFonts w:ascii="Times New Roman" w:hAnsi="Times New Roman"/>
          <w:sz w:val="28"/>
          <w:szCs w:val="28"/>
        </w:rPr>
        <w:t>:</w:t>
      </w:r>
    </w:p>
    <w:p w14:paraId="16603C1F" w14:textId="07CFCF31" w:rsidR="00132551" w:rsidRDefault="00132551" w:rsidP="00132551">
      <w:pPr>
        <w:spacing w:after="0"/>
        <w:ind w:right="-33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hyperlink r:id="rId14" w:history="1">
        <w:r w:rsidR="00017A5C" w:rsidRPr="0088798F">
          <w:rPr>
            <w:rStyle w:val="a3"/>
            <w:rFonts w:ascii="Times New Roman" w:hAnsi="Times New Roman"/>
            <w:sz w:val="28"/>
            <w:szCs w:val="28"/>
          </w:rPr>
          <w:t>https://forms.yandex.ru/cloud/65e94b8df47e733191cbec5a/</w:t>
        </w:r>
      </w:hyperlink>
    </w:p>
    <w:p w14:paraId="04EF1D19" w14:textId="77777777" w:rsidR="00132551" w:rsidRDefault="00132551" w:rsidP="00132551">
      <w:pPr>
        <w:spacing w:after="0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212287"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</w:p>
    <w:p w14:paraId="643C0585" w14:textId="77777777" w:rsidR="00132551" w:rsidRPr="00212287" w:rsidRDefault="00132551" w:rsidP="00132551">
      <w:pPr>
        <w:spacing w:after="0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  <w:t xml:space="preserve">Информация О конференции: </w:t>
      </w:r>
      <w:r w:rsidRPr="00212287"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</w:p>
    <w:p w14:paraId="32A92DF6" w14:textId="5433369E" w:rsidR="003E6FC6" w:rsidRDefault="00816CEE" w:rsidP="00715A22">
      <w:pPr>
        <w:spacing w:after="0" w:line="240" w:lineRule="auto"/>
        <w:ind w:right="-331" w:firstLine="708"/>
        <w:rPr>
          <w:rStyle w:val="a3"/>
          <w:rFonts w:ascii="Times New Roman" w:hAnsi="Times New Roman"/>
          <w:sz w:val="28"/>
          <w:szCs w:val="28"/>
        </w:rPr>
      </w:pPr>
      <w:hyperlink r:id="rId15" w:history="1">
        <w:r w:rsidR="00715A22" w:rsidRPr="00715A22">
          <w:rPr>
            <w:rStyle w:val="a3"/>
            <w:rFonts w:ascii="Times New Roman" w:hAnsi="Times New Roman"/>
            <w:sz w:val="28"/>
            <w:szCs w:val="28"/>
          </w:rPr>
          <w:t>https://www.usurt.ru/science/konferentsii/22-23052024-mnpk</w:t>
        </w:r>
      </w:hyperlink>
    </w:p>
    <w:p w14:paraId="737B76D7" w14:textId="77777777" w:rsidR="00132551" w:rsidRPr="00715A22" w:rsidRDefault="00132551" w:rsidP="003E6FC6">
      <w:pPr>
        <w:spacing w:after="0" w:line="240" w:lineRule="auto"/>
        <w:ind w:right="-33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51754C4A" w14:textId="22BF2676" w:rsidR="00896D6F" w:rsidRPr="009D1604" w:rsidRDefault="00896D6F" w:rsidP="009D1604">
      <w:pPr>
        <w:spacing w:after="0"/>
        <w:ind w:right="-331" w:firstLine="708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9D1604">
        <w:rPr>
          <w:rFonts w:ascii="Times New Roman" w:hAnsi="Times New Roman"/>
          <w:b/>
          <w:bCs/>
          <w:caps/>
          <w:color w:val="C00000"/>
          <w:sz w:val="28"/>
          <w:szCs w:val="28"/>
        </w:rPr>
        <w:t>ПУБЛИКАЦИЯ</w:t>
      </w:r>
    </w:p>
    <w:p w14:paraId="145D5948" w14:textId="02C19836" w:rsidR="009D1604" w:rsidRDefault="00433A49" w:rsidP="009D1604">
      <w:pPr>
        <w:spacing w:after="0" w:line="240" w:lineRule="auto"/>
        <w:ind w:right="-331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8048BE">
        <w:rPr>
          <w:rFonts w:ascii="Times New Roman" w:hAnsi="Times New Roman"/>
          <w:bCs/>
          <w:iCs/>
          <w:noProof/>
          <w:sz w:val="28"/>
          <w:szCs w:val="24"/>
        </w:rPr>
        <w:tab/>
      </w:r>
      <w:r w:rsidR="009D1604" w:rsidRPr="009D1604">
        <w:rPr>
          <w:rFonts w:ascii="Times New Roman" w:hAnsi="Times New Roman"/>
          <w:bCs/>
          <w:iCs/>
          <w:noProof/>
          <w:sz w:val="28"/>
          <w:szCs w:val="24"/>
        </w:rPr>
        <w:t>Статьи отправля</w:t>
      </w:r>
      <w:r w:rsidR="009D1604">
        <w:rPr>
          <w:rFonts w:ascii="Times New Roman" w:hAnsi="Times New Roman"/>
          <w:bCs/>
          <w:iCs/>
          <w:noProof/>
          <w:sz w:val="28"/>
          <w:szCs w:val="24"/>
        </w:rPr>
        <w:t xml:space="preserve">ть на почту: </w:t>
      </w:r>
      <w:hyperlink r:id="rId16" w:history="1">
        <w:r w:rsidR="00017A5C" w:rsidRPr="0088798F">
          <w:rPr>
            <w:rStyle w:val="a3"/>
            <w:rFonts w:ascii="Times New Roman" w:hAnsi="Times New Roman"/>
            <w:bCs/>
            <w:iCs/>
            <w:noProof/>
            <w:sz w:val="28"/>
            <w:szCs w:val="24"/>
          </w:rPr>
          <w:t>multiconf@usurt.ru</w:t>
        </w:r>
      </w:hyperlink>
    </w:p>
    <w:p w14:paraId="42E579D1" w14:textId="0505CB22" w:rsidR="009D1604" w:rsidRDefault="003D7D97" w:rsidP="003D7D97">
      <w:pPr>
        <w:tabs>
          <w:tab w:val="left" w:pos="1570"/>
        </w:tabs>
        <w:spacing w:after="0" w:line="240" w:lineRule="auto"/>
        <w:ind w:right="-331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ab/>
      </w:r>
    </w:p>
    <w:p w14:paraId="5C36D09C" w14:textId="77777777" w:rsidR="009D1604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b/>
          <w:noProof/>
          <w:sz w:val="28"/>
          <w:szCs w:val="24"/>
        </w:rPr>
      </w:pPr>
      <w:r w:rsidRPr="009D1604">
        <w:rPr>
          <w:rFonts w:ascii="Times New Roman" w:hAnsi="Times New Roman"/>
          <w:b/>
          <w:noProof/>
          <w:sz w:val="28"/>
          <w:szCs w:val="24"/>
        </w:rPr>
        <w:t xml:space="preserve">В оргкомитет предоставляются: </w:t>
      </w:r>
    </w:p>
    <w:p w14:paraId="3DEDC604" w14:textId="77777777" w:rsidR="009D1604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proofErr w:type="gramStart"/>
      <w:r w:rsidRPr="009D1604">
        <w:rPr>
          <w:rFonts w:ascii="Times New Roman" w:hAnsi="Times New Roman"/>
          <w:noProof/>
          <w:sz w:val="28"/>
          <w:szCs w:val="24"/>
        </w:rPr>
        <w:t>– текст статьи в электронном виде (Имя файла – Фамилия первого автора.</w:t>
      </w:r>
      <w:proofErr w:type="gramEnd"/>
      <w:r w:rsidRPr="009D1604">
        <w:rPr>
          <w:rFonts w:ascii="Times New Roman" w:hAnsi="Times New Roman"/>
          <w:noProof/>
          <w:sz w:val="28"/>
          <w:szCs w:val="24"/>
        </w:rPr>
        <w:t xml:space="preserve">  Первое слово названия статьи. Многоточие. </w:t>
      </w:r>
      <w:proofErr w:type="gramStart"/>
      <w:r w:rsidRPr="009D1604">
        <w:rPr>
          <w:rFonts w:ascii="Times New Roman" w:hAnsi="Times New Roman"/>
          <w:noProof/>
          <w:sz w:val="28"/>
          <w:szCs w:val="24"/>
        </w:rPr>
        <w:t>Последнее слово названия статьи); Оригинальность статьи должна составлять не менее 75%;</w:t>
      </w:r>
      <w:proofErr w:type="gramEnd"/>
    </w:p>
    <w:p w14:paraId="65D25D05" w14:textId="77777777" w:rsidR="009D1604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r w:rsidRPr="009D1604">
        <w:rPr>
          <w:rFonts w:ascii="Times New Roman" w:hAnsi="Times New Roman"/>
          <w:noProof/>
          <w:sz w:val="28"/>
          <w:szCs w:val="24"/>
        </w:rPr>
        <w:t>– экспертное заключение о возможности опубликования статьи в открытой печати (по форме, принятой в организации);</w:t>
      </w:r>
    </w:p>
    <w:p w14:paraId="5247734A" w14:textId="77777777" w:rsidR="009D1604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r w:rsidRPr="009D1604">
        <w:rPr>
          <w:rFonts w:ascii="Times New Roman" w:hAnsi="Times New Roman"/>
          <w:noProof/>
          <w:sz w:val="28"/>
          <w:szCs w:val="24"/>
        </w:rPr>
        <w:t xml:space="preserve"> – авторский договор;</w:t>
      </w:r>
    </w:p>
    <w:p w14:paraId="1A1EBBFF" w14:textId="77777777" w:rsidR="009D1604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r w:rsidRPr="009D1604">
        <w:rPr>
          <w:rFonts w:ascii="Times New Roman" w:hAnsi="Times New Roman"/>
          <w:noProof/>
          <w:sz w:val="28"/>
          <w:szCs w:val="24"/>
        </w:rPr>
        <w:t>Текст статьи и сведения об авторах оформляются в соответствии с требованиями к оформлению публикации (прилагаются).</w:t>
      </w:r>
    </w:p>
    <w:p w14:paraId="281EDE82" w14:textId="77777777" w:rsidR="009D1604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r w:rsidRPr="009D1604">
        <w:rPr>
          <w:rFonts w:ascii="Times New Roman" w:hAnsi="Times New Roman"/>
          <w:noProof/>
          <w:sz w:val="28"/>
          <w:szCs w:val="24"/>
        </w:rPr>
        <w:t>Окончательное решение по публикации материалов принимается редакционной коллегией.</w:t>
      </w:r>
    </w:p>
    <w:p w14:paraId="3E07E3B7" w14:textId="434AF5E5" w:rsidR="00896D6F" w:rsidRPr="009D1604" w:rsidRDefault="009D1604" w:rsidP="009D1604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4"/>
        </w:rPr>
      </w:pPr>
      <w:r w:rsidRPr="009D1604">
        <w:rPr>
          <w:rFonts w:ascii="Times New Roman" w:hAnsi="Times New Roman"/>
          <w:noProof/>
          <w:sz w:val="28"/>
          <w:szCs w:val="24"/>
        </w:rPr>
        <w:t>Все статьи будут проверены в системе Антиплагиат-ВУЗ.</w:t>
      </w:r>
    </w:p>
    <w:p w14:paraId="360E09A8" w14:textId="77777777" w:rsidR="00C17506" w:rsidRDefault="00C17506" w:rsidP="00210018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</w:p>
    <w:p w14:paraId="1D13C1CD" w14:textId="77777777" w:rsidR="009D1604" w:rsidRPr="00212287" w:rsidRDefault="009D1604" w:rsidP="009D1604">
      <w:pPr>
        <w:spacing w:after="0"/>
        <w:ind w:firstLine="709"/>
        <w:jc w:val="both"/>
        <w:rPr>
          <w:rFonts w:ascii="Times New Roman" w:hAnsi="Times New Roman"/>
          <w:b/>
          <w:bCs/>
          <w:iCs/>
          <w:noProof/>
          <w:sz w:val="28"/>
          <w:szCs w:val="24"/>
        </w:rPr>
      </w:pPr>
      <w:r w:rsidRPr="00212287">
        <w:rPr>
          <w:rFonts w:ascii="Times New Roman" w:hAnsi="Times New Roman"/>
          <w:b/>
          <w:bCs/>
          <w:iCs/>
          <w:noProof/>
          <w:sz w:val="28"/>
          <w:szCs w:val="24"/>
        </w:rPr>
        <w:t>НЕ ПРИНИМАЮТСЯ СТАТЬИ</w:t>
      </w:r>
      <w:r>
        <w:rPr>
          <w:rFonts w:ascii="Times New Roman" w:hAnsi="Times New Roman"/>
          <w:b/>
          <w:bCs/>
          <w:iCs/>
          <w:noProof/>
          <w:sz w:val="28"/>
          <w:szCs w:val="24"/>
        </w:rPr>
        <w:t>:</w:t>
      </w:r>
    </w:p>
    <w:p w14:paraId="19FEA619" w14:textId="7B66296C" w:rsidR="009D1604" w:rsidRPr="00212287" w:rsidRDefault="009D1604" w:rsidP="009D1604">
      <w:pPr>
        <w:tabs>
          <w:tab w:val="left" w:pos="1116"/>
        </w:tabs>
        <w:spacing w:after="0"/>
        <w:ind w:right="142" w:firstLine="708"/>
        <w:rPr>
          <w:rFonts w:ascii="Times New Roman" w:hAnsi="Times New Roman"/>
          <w:bCs/>
          <w:iCs/>
          <w:noProof/>
          <w:sz w:val="28"/>
          <w:szCs w:val="24"/>
        </w:rPr>
      </w:pPr>
      <w:r w:rsidRPr="00212287">
        <w:rPr>
          <w:rFonts w:ascii="Times New Roman" w:hAnsi="Times New Roman"/>
          <w:bCs/>
          <w:iCs/>
          <w:noProof/>
          <w:sz w:val="28"/>
          <w:szCs w:val="24"/>
        </w:rPr>
        <w:t>- оформленные не по установленным требованиям.</w:t>
      </w:r>
    </w:p>
    <w:p w14:paraId="5936D1A4" w14:textId="31663044" w:rsidR="009D1604" w:rsidRPr="00212287" w:rsidRDefault="009D1604" w:rsidP="009D1604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12287">
        <w:rPr>
          <w:rFonts w:ascii="Times New Roman" w:hAnsi="Times New Roman"/>
          <w:bCs/>
          <w:iCs/>
          <w:noProof/>
          <w:sz w:val="28"/>
          <w:szCs w:val="24"/>
        </w:rPr>
        <w:t>- направленные с нарушением сроков приема.</w:t>
      </w:r>
    </w:p>
    <w:p w14:paraId="27156223" w14:textId="417D0B36" w:rsidR="009D1604" w:rsidRPr="00212287" w:rsidRDefault="009D1604" w:rsidP="009D1604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12287">
        <w:rPr>
          <w:rFonts w:ascii="Times New Roman" w:hAnsi="Times New Roman"/>
          <w:bCs/>
          <w:iCs/>
          <w:noProof/>
          <w:sz w:val="28"/>
          <w:szCs w:val="24"/>
        </w:rPr>
        <w:t>- студенческие публикации без руководителя в соавторстве.</w:t>
      </w:r>
    </w:p>
    <w:p w14:paraId="7A629F38" w14:textId="1F08C48B" w:rsidR="009D1604" w:rsidRPr="00212287" w:rsidRDefault="009D1604" w:rsidP="009D1604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12287">
        <w:rPr>
          <w:rFonts w:ascii="Times New Roman" w:hAnsi="Times New Roman"/>
          <w:bCs/>
          <w:iCs/>
          <w:noProof/>
          <w:sz w:val="28"/>
          <w:szCs w:val="24"/>
        </w:rPr>
        <w:t>- не подх</w:t>
      </w:r>
      <w:r>
        <w:rPr>
          <w:rFonts w:ascii="Times New Roman" w:hAnsi="Times New Roman"/>
          <w:bCs/>
          <w:iCs/>
          <w:noProof/>
          <w:sz w:val="28"/>
          <w:szCs w:val="24"/>
        </w:rPr>
        <w:t>одящие под тематику конференции</w:t>
      </w:r>
      <w:r w:rsidRPr="00212287">
        <w:rPr>
          <w:rFonts w:ascii="Times New Roman" w:hAnsi="Times New Roman"/>
          <w:bCs/>
          <w:iCs/>
          <w:noProof/>
          <w:sz w:val="28"/>
          <w:szCs w:val="24"/>
        </w:rPr>
        <w:t>.</w:t>
      </w:r>
    </w:p>
    <w:p w14:paraId="348324A0" w14:textId="05645596" w:rsidR="009D1604" w:rsidRDefault="009D1604" w:rsidP="009D1604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212287">
        <w:rPr>
          <w:rFonts w:ascii="Times New Roman" w:hAnsi="Times New Roman"/>
          <w:bCs/>
          <w:iCs/>
          <w:noProof/>
          <w:sz w:val="28"/>
          <w:szCs w:val="24"/>
        </w:rPr>
        <w:t>- более 2-х статей одного автора.</w:t>
      </w:r>
    </w:p>
    <w:p w14:paraId="2620DC94" w14:textId="69CD2AA7" w:rsidR="009D1604" w:rsidRPr="00212287" w:rsidRDefault="009D1604" w:rsidP="009D1604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>- не удовлетворяющие требованиям оригинальности.</w:t>
      </w:r>
    </w:p>
    <w:p w14:paraId="2E5C20B2" w14:textId="77777777" w:rsidR="003E6FC6" w:rsidRDefault="003E6FC6" w:rsidP="00EB6BB3">
      <w:pPr>
        <w:spacing w:after="0" w:line="240" w:lineRule="auto"/>
        <w:ind w:right="-331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14:paraId="689BAAA1" w14:textId="2CF1C389" w:rsidR="00433A49" w:rsidRPr="009D1604" w:rsidRDefault="00433A49" w:rsidP="009D1604">
      <w:pPr>
        <w:spacing w:after="0"/>
        <w:ind w:firstLine="709"/>
        <w:contextualSpacing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9D1604">
        <w:rPr>
          <w:rFonts w:ascii="Times New Roman" w:hAnsi="Times New Roman"/>
          <w:b/>
          <w:color w:val="C00000"/>
          <w:sz w:val="28"/>
          <w:szCs w:val="28"/>
        </w:rPr>
        <w:t>ОСНОВНЫЕ ДАТЫ</w:t>
      </w:r>
    </w:p>
    <w:p w14:paraId="4666A137" w14:textId="13BBB08A" w:rsidR="009D1604" w:rsidRPr="008A2607" w:rsidRDefault="009D1604" w:rsidP="009D1604">
      <w:pPr>
        <w:spacing w:after="0"/>
        <w:ind w:right="142" w:firstLine="708"/>
        <w:jc w:val="both"/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</w:pPr>
      <w:r w:rsidRPr="008A2607">
        <w:rPr>
          <w:rFonts w:ascii="Times New Roman" w:hAnsi="Times New Roman"/>
          <w:bCs/>
          <w:iCs/>
          <w:noProof/>
          <w:sz w:val="28"/>
          <w:szCs w:val="28"/>
        </w:rPr>
        <w:t xml:space="preserve">Регистрация для участия в конференции с докладом – </w:t>
      </w:r>
      <w:r w:rsidRPr="008A2607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до</w:t>
      </w:r>
      <w:r w:rsidRPr="008A2607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="00FB07A0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08</w:t>
      </w:r>
      <w:r w:rsidRPr="008A2607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 xml:space="preserve"> </w:t>
      </w:r>
      <w:r w:rsidR="00101448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ма</w:t>
      </w:r>
      <w:r w:rsidR="00172360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я</w:t>
      </w:r>
      <w:r w:rsidRPr="008A2607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.</w:t>
      </w:r>
    </w:p>
    <w:p w14:paraId="6A43A84C" w14:textId="30E0C481" w:rsidR="009D1604" w:rsidRDefault="009D1604" w:rsidP="009D1604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8A2607">
        <w:rPr>
          <w:rFonts w:ascii="Times New Roman" w:hAnsi="Times New Roman"/>
          <w:bCs/>
          <w:iCs/>
          <w:noProof/>
          <w:sz w:val="28"/>
          <w:szCs w:val="28"/>
        </w:rPr>
        <w:t xml:space="preserve">Открытие конференции – </w:t>
      </w:r>
      <w:r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22 мая</w:t>
      </w:r>
      <w:r w:rsidRPr="009D1604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.</w:t>
      </w:r>
    </w:p>
    <w:p w14:paraId="6145F466" w14:textId="6ED58292" w:rsidR="00433A49" w:rsidRPr="00587BB6" w:rsidRDefault="009D1604" w:rsidP="00587BB6">
      <w:pPr>
        <w:spacing w:after="0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8"/>
        </w:rPr>
      </w:pPr>
      <w:r w:rsidRPr="008A2607">
        <w:rPr>
          <w:rFonts w:ascii="Times New Roman" w:hAnsi="Times New Roman"/>
          <w:bCs/>
          <w:iCs/>
          <w:noProof/>
          <w:sz w:val="28"/>
          <w:szCs w:val="28"/>
        </w:rPr>
        <w:t>Подача материалов для публикации в сборнике конференции –</w:t>
      </w:r>
      <w:r w:rsidRPr="008A2607">
        <w:rPr>
          <w:rFonts w:ascii="Times New Roman" w:hAnsi="Times New Roman"/>
          <w:b/>
          <w:bCs/>
          <w:iCs/>
          <w:noProof/>
          <w:sz w:val="28"/>
          <w:szCs w:val="28"/>
        </w:rPr>
        <w:t xml:space="preserve"> </w:t>
      </w:r>
      <w:r w:rsidRPr="008A2607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до 25</w:t>
      </w:r>
      <w:r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 xml:space="preserve"> ма</w:t>
      </w:r>
      <w:r w:rsidRPr="008A2607">
        <w:rPr>
          <w:rFonts w:ascii="Times New Roman" w:hAnsi="Times New Roman"/>
          <w:b/>
          <w:bCs/>
          <w:iCs/>
          <w:noProof/>
          <w:color w:val="FF0000"/>
          <w:sz w:val="28"/>
          <w:szCs w:val="28"/>
        </w:rPr>
        <w:t>я.</w:t>
      </w:r>
    </w:p>
    <w:p w14:paraId="4AA39F51" w14:textId="77777777" w:rsidR="004B222D" w:rsidRDefault="008C3E00" w:rsidP="008C3E00">
      <w:pPr>
        <w:spacing w:after="0" w:line="240" w:lineRule="auto"/>
        <w:ind w:right="-331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C00000"/>
          <w:sz w:val="28"/>
          <w:szCs w:val="28"/>
        </w:rPr>
        <w:tab/>
      </w:r>
    </w:p>
    <w:p w14:paraId="539553E3" w14:textId="0223B7BA" w:rsidR="00C17506" w:rsidRPr="008C3E00" w:rsidRDefault="00C17506" w:rsidP="004B222D">
      <w:pPr>
        <w:spacing w:after="0" w:line="240" w:lineRule="auto"/>
        <w:ind w:right="-331" w:firstLine="708"/>
        <w:rPr>
          <w:rFonts w:ascii="Times New Roman" w:hAnsi="Times New Roman"/>
          <w:b/>
          <w:bCs/>
          <w:caps/>
          <w:color w:val="C00000"/>
          <w:sz w:val="28"/>
          <w:szCs w:val="28"/>
        </w:rPr>
      </w:pPr>
      <w:r w:rsidRPr="008C3E00">
        <w:rPr>
          <w:rFonts w:ascii="Times New Roman" w:hAnsi="Times New Roman"/>
          <w:b/>
          <w:bCs/>
          <w:caps/>
          <w:color w:val="C00000"/>
          <w:sz w:val="28"/>
          <w:szCs w:val="28"/>
        </w:rPr>
        <w:t>Контакты</w:t>
      </w:r>
      <w:r w:rsidR="00B51257" w:rsidRPr="008C3E00">
        <w:rPr>
          <w:rFonts w:ascii="Times New Roman" w:hAnsi="Times New Roman"/>
          <w:b/>
          <w:bCs/>
          <w:caps/>
          <w:color w:val="C00000"/>
          <w:sz w:val="28"/>
          <w:szCs w:val="28"/>
        </w:rPr>
        <w:t>:</w:t>
      </w:r>
    </w:p>
    <w:p w14:paraId="22C00DD9" w14:textId="1F2E4E47" w:rsidR="00B51257" w:rsidRPr="00C17506" w:rsidRDefault="00346D18" w:rsidP="00B51257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>Макаров Владимир Викторович</w:t>
      </w:r>
      <w:r w:rsidR="00C17506" w:rsidRPr="00C17506">
        <w:rPr>
          <w:rFonts w:ascii="Times New Roman" w:hAnsi="Times New Roman"/>
          <w:bCs/>
          <w:iCs/>
          <w:noProof/>
          <w:sz w:val="28"/>
          <w:szCs w:val="24"/>
        </w:rPr>
        <w:t>,</w:t>
      </w:r>
      <w:r w:rsidR="00B51257">
        <w:rPr>
          <w:rFonts w:ascii="Times New Roman" w:hAnsi="Times New Roman"/>
          <w:bCs/>
          <w:iCs/>
          <w:noProof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noProof/>
          <w:sz w:val="28"/>
          <w:szCs w:val="24"/>
        </w:rPr>
        <w:t xml:space="preserve">директор НИЧ </w:t>
      </w:r>
      <w:r w:rsidR="00B51257">
        <w:rPr>
          <w:rFonts w:ascii="Times New Roman" w:hAnsi="Times New Roman"/>
          <w:bCs/>
          <w:iCs/>
          <w:noProof/>
          <w:sz w:val="28"/>
          <w:szCs w:val="24"/>
        </w:rPr>
        <w:t>УрГУПС</w:t>
      </w:r>
    </w:p>
    <w:p w14:paraId="3CE00444" w14:textId="43D822C7" w:rsidR="00B51257" w:rsidRPr="00B51257" w:rsidRDefault="00132551" w:rsidP="00B51257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>
        <w:rPr>
          <w:rFonts w:ascii="Times New Roman" w:hAnsi="Times New Roman"/>
          <w:bCs/>
          <w:iCs/>
          <w:noProof/>
          <w:sz w:val="28"/>
          <w:szCs w:val="24"/>
        </w:rPr>
        <w:t xml:space="preserve">Тел. </w:t>
      </w:r>
      <w:r w:rsidR="003D7D97">
        <w:rPr>
          <w:rFonts w:ascii="Times New Roman" w:hAnsi="Times New Roman"/>
          <w:bCs/>
          <w:iCs/>
          <w:noProof/>
          <w:sz w:val="28"/>
          <w:szCs w:val="24"/>
        </w:rPr>
        <w:t>: +7 (922) 203-22-76</w:t>
      </w:r>
      <w:r w:rsidR="008C3E00">
        <w:rPr>
          <w:rFonts w:ascii="Times New Roman" w:hAnsi="Times New Roman"/>
          <w:bCs/>
          <w:iCs/>
          <w:noProof/>
          <w:sz w:val="28"/>
          <w:szCs w:val="24"/>
        </w:rPr>
        <w:t>;</w:t>
      </w:r>
    </w:p>
    <w:p w14:paraId="791074A6" w14:textId="6F4B5487" w:rsidR="00B51257" w:rsidRPr="00AE538C" w:rsidRDefault="00B51257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</w:rPr>
      </w:pPr>
      <w:r w:rsidRPr="00AE538C">
        <w:rPr>
          <w:rFonts w:ascii="Times New Roman" w:hAnsi="Times New Roman"/>
          <w:bCs/>
          <w:iCs/>
          <w:noProof/>
          <w:sz w:val="28"/>
          <w:szCs w:val="24"/>
        </w:rPr>
        <w:t xml:space="preserve">Чиркова Вера Викторовна, </w:t>
      </w:r>
      <w:r w:rsidR="008B365C" w:rsidRPr="00AE538C">
        <w:rPr>
          <w:rFonts w:ascii="Times New Roman" w:hAnsi="Times New Roman"/>
          <w:bCs/>
          <w:iCs/>
          <w:noProof/>
          <w:sz w:val="28"/>
          <w:szCs w:val="24"/>
        </w:rPr>
        <w:t>координатор конференции</w:t>
      </w:r>
      <w:r w:rsidRPr="00AE538C">
        <w:rPr>
          <w:rFonts w:ascii="Times New Roman" w:hAnsi="Times New Roman"/>
          <w:bCs/>
          <w:iCs/>
          <w:noProof/>
          <w:sz w:val="28"/>
          <w:szCs w:val="24"/>
        </w:rPr>
        <w:t xml:space="preserve"> УрГУПС</w:t>
      </w:r>
    </w:p>
    <w:p w14:paraId="0757FD3E" w14:textId="53B13CF8" w:rsidR="00B51257" w:rsidRPr="00AE538C" w:rsidRDefault="00B51257" w:rsidP="00C1750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  <w:r w:rsidRPr="00AE538C">
        <w:rPr>
          <w:rFonts w:ascii="Times New Roman" w:hAnsi="Times New Roman"/>
          <w:bCs/>
          <w:iCs/>
          <w:noProof/>
          <w:sz w:val="28"/>
          <w:szCs w:val="24"/>
        </w:rPr>
        <w:t>Тел</w:t>
      </w:r>
      <w:r w:rsidRPr="00AE538C">
        <w:rPr>
          <w:rFonts w:ascii="Times New Roman" w:hAnsi="Times New Roman"/>
          <w:bCs/>
          <w:iCs/>
          <w:noProof/>
          <w:sz w:val="28"/>
          <w:szCs w:val="24"/>
          <w:lang w:val="en-US"/>
        </w:rPr>
        <w:t>.: (343) 221-24-98.</w:t>
      </w:r>
    </w:p>
    <w:p w14:paraId="3399B14B" w14:textId="0FFF189F" w:rsidR="00C17506" w:rsidRPr="00453290" w:rsidRDefault="00C17506" w:rsidP="00587BB6">
      <w:pPr>
        <w:spacing w:after="0" w:line="240" w:lineRule="auto"/>
        <w:ind w:right="142" w:firstLine="708"/>
        <w:jc w:val="both"/>
        <w:rPr>
          <w:rFonts w:ascii="Times New Roman" w:hAnsi="Times New Roman"/>
          <w:bCs/>
          <w:iCs/>
          <w:noProof/>
          <w:sz w:val="28"/>
          <w:szCs w:val="24"/>
          <w:lang w:val="en-US"/>
        </w:rPr>
      </w:pPr>
      <w:r w:rsidRPr="00C17506">
        <w:rPr>
          <w:rFonts w:ascii="Times New Roman" w:hAnsi="Times New Roman"/>
          <w:bCs/>
          <w:iCs/>
          <w:noProof/>
          <w:sz w:val="28"/>
          <w:szCs w:val="24"/>
          <w:lang w:val="en-US"/>
        </w:rPr>
        <w:t>E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 -</w:t>
      </w:r>
      <w:r w:rsidRPr="00C17506">
        <w:rPr>
          <w:rFonts w:ascii="Times New Roman" w:hAnsi="Times New Roman"/>
          <w:bCs/>
          <w:iCs/>
          <w:noProof/>
          <w:sz w:val="28"/>
          <w:szCs w:val="24"/>
          <w:lang w:val="en-US"/>
        </w:rPr>
        <w:t>mail</w:t>
      </w:r>
      <w:r w:rsidRPr="00453290">
        <w:rPr>
          <w:rFonts w:ascii="Times New Roman" w:hAnsi="Times New Roman"/>
          <w:bCs/>
          <w:iCs/>
          <w:noProof/>
          <w:sz w:val="28"/>
          <w:szCs w:val="24"/>
          <w:lang w:val="en-US"/>
        </w:rPr>
        <w:t xml:space="preserve">: </w:t>
      </w:r>
      <w:hyperlink r:id="rId17" w:history="1">
        <w:r w:rsidR="00017A5C" w:rsidRPr="00017A5C">
          <w:rPr>
            <w:rStyle w:val="a3"/>
            <w:rFonts w:ascii="Times New Roman" w:hAnsi="Times New Roman"/>
            <w:bCs/>
            <w:iCs/>
            <w:noProof/>
            <w:sz w:val="28"/>
            <w:szCs w:val="24"/>
            <w:lang w:val="en-US"/>
          </w:rPr>
          <w:t>multiconf@usurt.ru</w:t>
        </w:r>
      </w:hyperlink>
    </w:p>
    <w:sectPr w:rsidR="00C17506" w:rsidRPr="00453290" w:rsidSect="00AD1ACE">
      <w:pgSz w:w="11906" w:h="16838"/>
      <w:pgMar w:top="709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9869" w14:textId="77777777" w:rsidR="00816CEE" w:rsidRDefault="00816CEE" w:rsidP="00EA0868">
      <w:pPr>
        <w:spacing w:after="0" w:line="240" w:lineRule="auto"/>
      </w:pPr>
      <w:r>
        <w:separator/>
      </w:r>
    </w:p>
  </w:endnote>
  <w:endnote w:type="continuationSeparator" w:id="0">
    <w:p w14:paraId="42369D2A" w14:textId="77777777" w:rsidR="00816CEE" w:rsidRDefault="00816CEE" w:rsidP="00EA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E69B9" w14:textId="77777777" w:rsidR="00816CEE" w:rsidRDefault="00816CEE" w:rsidP="00EA0868">
      <w:pPr>
        <w:spacing w:after="0" w:line="240" w:lineRule="auto"/>
      </w:pPr>
      <w:r>
        <w:separator/>
      </w:r>
    </w:p>
  </w:footnote>
  <w:footnote w:type="continuationSeparator" w:id="0">
    <w:p w14:paraId="6EB8DEC0" w14:textId="77777777" w:rsidR="00816CEE" w:rsidRDefault="00816CEE" w:rsidP="00EA0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E54A6"/>
    <w:multiLevelType w:val="hybridMultilevel"/>
    <w:tmpl w:val="61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34A3BFC">
      <w:start w:val="1"/>
      <w:numFmt w:val="decimal"/>
      <w:lvlText w:val="%2 "/>
      <w:lvlJc w:val="center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098E"/>
    <w:multiLevelType w:val="hybridMultilevel"/>
    <w:tmpl w:val="64428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C8"/>
    <w:rsid w:val="0001196F"/>
    <w:rsid w:val="0001477A"/>
    <w:rsid w:val="000167B6"/>
    <w:rsid w:val="00017A5C"/>
    <w:rsid w:val="00025CBD"/>
    <w:rsid w:val="000276FA"/>
    <w:rsid w:val="0003202B"/>
    <w:rsid w:val="000574C8"/>
    <w:rsid w:val="000801F8"/>
    <w:rsid w:val="000C28E6"/>
    <w:rsid w:val="000C2E11"/>
    <w:rsid w:val="000C5049"/>
    <w:rsid w:val="000D028E"/>
    <w:rsid w:val="000D13A5"/>
    <w:rsid w:val="000E4CC4"/>
    <w:rsid w:val="000F6A4D"/>
    <w:rsid w:val="00101448"/>
    <w:rsid w:val="0010179F"/>
    <w:rsid w:val="00103F43"/>
    <w:rsid w:val="00107091"/>
    <w:rsid w:val="00132551"/>
    <w:rsid w:val="00136116"/>
    <w:rsid w:val="0014220A"/>
    <w:rsid w:val="001708DA"/>
    <w:rsid w:val="00172360"/>
    <w:rsid w:val="001800FB"/>
    <w:rsid w:val="001822CC"/>
    <w:rsid w:val="00185C7A"/>
    <w:rsid w:val="0019345F"/>
    <w:rsid w:val="0019587F"/>
    <w:rsid w:val="001A45A0"/>
    <w:rsid w:val="001B723A"/>
    <w:rsid w:val="001C4A6F"/>
    <w:rsid w:val="001C52CD"/>
    <w:rsid w:val="001C79AA"/>
    <w:rsid w:val="0020565D"/>
    <w:rsid w:val="00210018"/>
    <w:rsid w:val="002148A3"/>
    <w:rsid w:val="002230AA"/>
    <w:rsid w:val="00246902"/>
    <w:rsid w:val="0025187D"/>
    <w:rsid w:val="00260DD9"/>
    <w:rsid w:val="00267D10"/>
    <w:rsid w:val="00267DFD"/>
    <w:rsid w:val="00273F1F"/>
    <w:rsid w:val="00274119"/>
    <w:rsid w:val="00277B69"/>
    <w:rsid w:val="00280FE0"/>
    <w:rsid w:val="002923FB"/>
    <w:rsid w:val="00294AD7"/>
    <w:rsid w:val="00294FC1"/>
    <w:rsid w:val="00297D25"/>
    <w:rsid w:val="002B702E"/>
    <w:rsid w:val="002C4363"/>
    <w:rsid w:val="002D5E60"/>
    <w:rsid w:val="002D63FC"/>
    <w:rsid w:val="002E5591"/>
    <w:rsid w:val="002E5AE0"/>
    <w:rsid w:val="002E6849"/>
    <w:rsid w:val="002F447F"/>
    <w:rsid w:val="00300930"/>
    <w:rsid w:val="00307A12"/>
    <w:rsid w:val="0033191C"/>
    <w:rsid w:val="003368EB"/>
    <w:rsid w:val="00344647"/>
    <w:rsid w:val="00346D18"/>
    <w:rsid w:val="003510FA"/>
    <w:rsid w:val="00366978"/>
    <w:rsid w:val="00374DBB"/>
    <w:rsid w:val="003801A9"/>
    <w:rsid w:val="00381E2C"/>
    <w:rsid w:val="00382E43"/>
    <w:rsid w:val="00393B6E"/>
    <w:rsid w:val="003B37C6"/>
    <w:rsid w:val="003C5D65"/>
    <w:rsid w:val="003C7D49"/>
    <w:rsid w:val="003D7D97"/>
    <w:rsid w:val="003E6FC6"/>
    <w:rsid w:val="004068D3"/>
    <w:rsid w:val="00412728"/>
    <w:rsid w:val="00425A3F"/>
    <w:rsid w:val="004316F2"/>
    <w:rsid w:val="00433A49"/>
    <w:rsid w:val="00434141"/>
    <w:rsid w:val="0044783E"/>
    <w:rsid w:val="00453290"/>
    <w:rsid w:val="004561BF"/>
    <w:rsid w:val="00461E62"/>
    <w:rsid w:val="00470C70"/>
    <w:rsid w:val="00483E36"/>
    <w:rsid w:val="004862A0"/>
    <w:rsid w:val="00491C87"/>
    <w:rsid w:val="004922DB"/>
    <w:rsid w:val="00497FBF"/>
    <w:rsid w:val="004B222D"/>
    <w:rsid w:val="004B69F1"/>
    <w:rsid w:val="004E135D"/>
    <w:rsid w:val="004E4529"/>
    <w:rsid w:val="004E4D39"/>
    <w:rsid w:val="004F7899"/>
    <w:rsid w:val="00507A71"/>
    <w:rsid w:val="00516198"/>
    <w:rsid w:val="00521DD5"/>
    <w:rsid w:val="00545023"/>
    <w:rsid w:val="0057405A"/>
    <w:rsid w:val="00575329"/>
    <w:rsid w:val="00576818"/>
    <w:rsid w:val="00580707"/>
    <w:rsid w:val="00587BB6"/>
    <w:rsid w:val="005942F5"/>
    <w:rsid w:val="005A2939"/>
    <w:rsid w:val="005F6017"/>
    <w:rsid w:val="00611967"/>
    <w:rsid w:val="006513E9"/>
    <w:rsid w:val="00654192"/>
    <w:rsid w:val="0066319D"/>
    <w:rsid w:val="0069039A"/>
    <w:rsid w:val="006A0974"/>
    <w:rsid w:val="006C01FE"/>
    <w:rsid w:val="006C08C5"/>
    <w:rsid w:val="006C6BFE"/>
    <w:rsid w:val="006D5821"/>
    <w:rsid w:val="006E4480"/>
    <w:rsid w:val="006F01A2"/>
    <w:rsid w:val="006F1860"/>
    <w:rsid w:val="00706ACC"/>
    <w:rsid w:val="00715A22"/>
    <w:rsid w:val="00725D90"/>
    <w:rsid w:val="00726B63"/>
    <w:rsid w:val="00730018"/>
    <w:rsid w:val="007306A8"/>
    <w:rsid w:val="00734687"/>
    <w:rsid w:val="00747A4C"/>
    <w:rsid w:val="007571B3"/>
    <w:rsid w:val="00765EEA"/>
    <w:rsid w:val="00782335"/>
    <w:rsid w:val="007B76F2"/>
    <w:rsid w:val="007C0BD1"/>
    <w:rsid w:val="007C4CC8"/>
    <w:rsid w:val="007D3173"/>
    <w:rsid w:val="007E023A"/>
    <w:rsid w:val="007E5C9E"/>
    <w:rsid w:val="007F4417"/>
    <w:rsid w:val="008048BE"/>
    <w:rsid w:val="00813686"/>
    <w:rsid w:val="00816CEE"/>
    <w:rsid w:val="008323AB"/>
    <w:rsid w:val="008447CE"/>
    <w:rsid w:val="00857999"/>
    <w:rsid w:val="008608B8"/>
    <w:rsid w:val="008748B6"/>
    <w:rsid w:val="0089646F"/>
    <w:rsid w:val="00896D6F"/>
    <w:rsid w:val="008A53E2"/>
    <w:rsid w:val="008B365C"/>
    <w:rsid w:val="008B3DD8"/>
    <w:rsid w:val="008C0EB1"/>
    <w:rsid w:val="008C3E00"/>
    <w:rsid w:val="008C48E9"/>
    <w:rsid w:val="008C575C"/>
    <w:rsid w:val="008D4C38"/>
    <w:rsid w:val="008E2BBB"/>
    <w:rsid w:val="009256DF"/>
    <w:rsid w:val="00970874"/>
    <w:rsid w:val="00973C43"/>
    <w:rsid w:val="009A0BDD"/>
    <w:rsid w:val="009A3FB9"/>
    <w:rsid w:val="009B4A96"/>
    <w:rsid w:val="009B7856"/>
    <w:rsid w:val="009C5AFC"/>
    <w:rsid w:val="009C6D67"/>
    <w:rsid w:val="009D1604"/>
    <w:rsid w:val="009D2B20"/>
    <w:rsid w:val="009F30CF"/>
    <w:rsid w:val="00A00040"/>
    <w:rsid w:val="00A15730"/>
    <w:rsid w:val="00A274BA"/>
    <w:rsid w:val="00A60F82"/>
    <w:rsid w:val="00A841FC"/>
    <w:rsid w:val="00AA303C"/>
    <w:rsid w:val="00AD0628"/>
    <w:rsid w:val="00AD1ACE"/>
    <w:rsid w:val="00AD220C"/>
    <w:rsid w:val="00AD3D63"/>
    <w:rsid w:val="00AE538C"/>
    <w:rsid w:val="00B22264"/>
    <w:rsid w:val="00B30F42"/>
    <w:rsid w:val="00B32ABB"/>
    <w:rsid w:val="00B35BBC"/>
    <w:rsid w:val="00B36415"/>
    <w:rsid w:val="00B43857"/>
    <w:rsid w:val="00B51257"/>
    <w:rsid w:val="00B620CB"/>
    <w:rsid w:val="00B6213C"/>
    <w:rsid w:val="00B8240E"/>
    <w:rsid w:val="00B83D67"/>
    <w:rsid w:val="00B92FC5"/>
    <w:rsid w:val="00B9530A"/>
    <w:rsid w:val="00BB143B"/>
    <w:rsid w:val="00BB20B7"/>
    <w:rsid w:val="00BB6798"/>
    <w:rsid w:val="00BC4E79"/>
    <w:rsid w:val="00BC7916"/>
    <w:rsid w:val="00BD71AC"/>
    <w:rsid w:val="00BF50E6"/>
    <w:rsid w:val="00C00F69"/>
    <w:rsid w:val="00C04690"/>
    <w:rsid w:val="00C17506"/>
    <w:rsid w:val="00C17FE6"/>
    <w:rsid w:val="00C25A14"/>
    <w:rsid w:val="00C32559"/>
    <w:rsid w:val="00C358F9"/>
    <w:rsid w:val="00C368D0"/>
    <w:rsid w:val="00C44187"/>
    <w:rsid w:val="00C623CE"/>
    <w:rsid w:val="00C65B06"/>
    <w:rsid w:val="00C71974"/>
    <w:rsid w:val="00C818D3"/>
    <w:rsid w:val="00C9169F"/>
    <w:rsid w:val="00CC2A96"/>
    <w:rsid w:val="00CC6905"/>
    <w:rsid w:val="00CD38DE"/>
    <w:rsid w:val="00CF662C"/>
    <w:rsid w:val="00D00F97"/>
    <w:rsid w:val="00D06550"/>
    <w:rsid w:val="00D07F00"/>
    <w:rsid w:val="00D15813"/>
    <w:rsid w:val="00D245D0"/>
    <w:rsid w:val="00D267D7"/>
    <w:rsid w:val="00D52478"/>
    <w:rsid w:val="00D63424"/>
    <w:rsid w:val="00D63CD7"/>
    <w:rsid w:val="00D67B2C"/>
    <w:rsid w:val="00D67FD3"/>
    <w:rsid w:val="00D701B8"/>
    <w:rsid w:val="00D76B79"/>
    <w:rsid w:val="00D80556"/>
    <w:rsid w:val="00D939FC"/>
    <w:rsid w:val="00D955DB"/>
    <w:rsid w:val="00DA1C2B"/>
    <w:rsid w:val="00DD6EA9"/>
    <w:rsid w:val="00DE0223"/>
    <w:rsid w:val="00DE2ABB"/>
    <w:rsid w:val="00DF261A"/>
    <w:rsid w:val="00DF35FD"/>
    <w:rsid w:val="00DF44AC"/>
    <w:rsid w:val="00E00137"/>
    <w:rsid w:val="00E03EEF"/>
    <w:rsid w:val="00E1116E"/>
    <w:rsid w:val="00E12CF7"/>
    <w:rsid w:val="00E37CD6"/>
    <w:rsid w:val="00E40835"/>
    <w:rsid w:val="00E53FC5"/>
    <w:rsid w:val="00E56376"/>
    <w:rsid w:val="00E71ADA"/>
    <w:rsid w:val="00E828D2"/>
    <w:rsid w:val="00E837B0"/>
    <w:rsid w:val="00E86FC7"/>
    <w:rsid w:val="00EA0868"/>
    <w:rsid w:val="00EA2F0B"/>
    <w:rsid w:val="00EA5944"/>
    <w:rsid w:val="00EA5DF5"/>
    <w:rsid w:val="00EB357D"/>
    <w:rsid w:val="00EB3F7C"/>
    <w:rsid w:val="00EB52F8"/>
    <w:rsid w:val="00EB6BB3"/>
    <w:rsid w:val="00F1348E"/>
    <w:rsid w:val="00F17289"/>
    <w:rsid w:val="00F1776C"/>
    <w:rsid w:val="00F35CB2"/>
    <w:rsid w:val="00F45AC2"/>
    <w:rsid w:val="00F63240"/>
    <w:rsid w:val="00F70410"/>
    <w:rsid w:val="00F724FF"/>
    <w:rsid w:val="00F91D3A"/>
    <w:rsid w:val="00FA747B"/>
    <w:rsid w:val="00FB07A0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E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3C5D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D6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D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D6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274B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621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6213C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86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868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97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4CC8"/>
    <w:rPr>
      <w:rFonts w:cs="Times New Roman"/>
      <w:color w:val="000080"/>
      <w:u w:val="single"/>
    </w:rPr>
  </w:style>
  <w:style w:type="character" w:styleId="a4">
    <w:name w:val="annotation reference"/>
    <w:basedOn w:val="a0"/>
    <w:uiPriority w:val="99"/>
    <w:semiHidden/>
    <w:unhideWhenUsed/>
    <w:rsid w:val="003C5D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5D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5D65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5D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5D6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D6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274BA"/>
    <w:pPr>
      <w:ind w:left="720"/>
      <w:contextualSpacing/>
    </w:pPr>
  </w:style>
  <w:style w:type="paragraph" w:styleId="ac">
    <w:name w:val="Plain Text"/>
    <w:basedOn w:val="a"/>
    <w:link w:val="ad"/>
    <w:uiPriority w:val="99"/>
    <w:semiHidden/>
    <w:unhideWhenUsed/>
    <w:rsid w:val="00B6213C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B6213C"/>
    <w:rPr>
      <w:rFonts w:ascii="Calibri" w:hAnsi="Calibri"/>
      <w:szCs w:val="21"/>
    </w:rPr>
  </w:style>
  <w:style w:type="paragraph" w:styleId="ae">
    <w:name w:val="header"/>
    <w:basedOn w:val="a"/>
    <w:link w:val="af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A0868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A0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A0868"/>
    <w:rPr>
      <w:rFonts w:ascii="Calibri" w:eastAsia="Times New Roman" w:hAnsi="Calibri" w:cs="Times New Roman"/>
      <w:lang w:eastAsia="ru-RU"/>
    </w:rPr>
  </w:style>
  <w:style w:type="character" w:styleId="af2">
    <w:name w:val="FollowedHyperlink"/>
    <w:basedOn w:val="a0"/>
    <w:uiPriority w:val="99"/>
    <w:semiHidden/>
    <w:unhideWhenUsed/>
    <w:rsid w:val="0097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multiconf@usur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lticonf@usur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www.usurt.ru/science/konferentsii/22-23052024-mnpk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orms.yandex.ru/cloud/65e94b8df47e733191cbec5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2559-0D34-4552-9AD0-40B9BDC7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Никонович Ольга Леонидовна</cp:lastModifiedBy>
  <cp:revision>2</cp:revision>
  <cp:lastPrinted>2024-03-20T10:25:00Z</cp:lastPrinted>
  <dcterms:created xsi:type="dcterms:W3CDTF">2024-05-02T04:04:00Z</dcterms:created>
  <dcterms:modified xsi:type="dcterms:W3CDTF">2024-05-02T04:04:00Z</dcterms:modified>
</cp:coreProperties>
</file>